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48" w:rsidRPr="00366748" w:rsidRDefault="00366748" w:rsidP="00366748">
      <w:pPr>
        <w:rPr>
          <w:rFonts w:ascii="楷体_GB2312" w:eastAsia="楷体_GB2312" w:hAnsi="Times New Roman" w:cs="Times New Roman" w:hint="eastAsia"/>
          <w:sz w:val="32"/>
          <w:szCs w:val="32"/>
        </w:rPr>
      </w:pPr>
      <w:r w:rsidRPr="00366748">
        <w:rPr>
          <w:rFonts w:ascii="楷体_GB2312" w:eastAsia="楷体_GB2312" w:hAnsi="Times New Roman" w:cs="Times New Roman" w:hint="eastAsia"/>
          <w:sz w:val="32"/>
          <w:szCs w:val="32"/>
        </w:rPr>
        <w:t>附件2</w:t>
      </w:r>
    </w:p>
    <w:p w:rsidR="00366748" w:rsidRPr="00366748" w:rsidRDefault="00366748" w:rsidP="00366748">
      <w:pPr>
        <w:jc w:val="center"/>
        <w:rPr>
          <w:rFonts w:ascii="方正小标宋简体" w:eastAsia="方正小标宋简体" w:hAnsi="华文中宋" w:cs="Times New Roman" w:hint="eastAsia"/>
          <w:b/>
          <w:sz w:val="52"/>
          <w:szCs w:val="24"/>
        </w:rPr>
      </w:pPr>
      <w:bookmarkStart w:id="0" w:name="_GoBack"/>
      <w:r w:rsidRPr="00366748">
        <w:rPr>
          <w:rFonts w:ascii="方正小标宋简体" w:eastAsia="方正小标宋简体" w:hAnsi="华文中宋" w:cs="Times New Roman" w:hint="eastAsia"/>
          <w:b/>
          <w:sz w:val="52"/>
          <w:szCs w:val="24"/>
        </w:rPr>
        <w:t>济宁市重点实验室建设申报书</w:t>
      </w:r>
    </w:p>
    <w:bookmarkEnd w:id="0"/>
    <w:p w:rsidR="00366748" w:rsidRPr="00366748" w:rsidRDefault="00366748" w:rsidP="00366748">
      <w:pPr>
        <w:jc w:val="center"/>
        <w:rPr>
          <w:rFonts w:ascii="华文中宋" w:eastAsia="华文中宋" w:hAnsi="华文中宋" w:cs="Times New Roman" w:hint="eastAsia"/>
          <w:b/>
          <w:sz w:val="52"/>
          <w:szCs w:val="24"/>
        </w:rPr>
      </w:pPr>
    </w:p>
    <w:tbl>
      <w:tblPr>
        <w:tblW w:w="0" w:type="auto"/>
        <w:tblInd w:w="213" w:type="dxa"/>
        <w:tblLayout w:type="fixed"/>
        <w:tblLook w:val="0000" w:firstRow="0" w:lastRow="0" w:firstColumn="0" w:lastColumn="0" w:noHBand="0" w:noVBand="0"/>
      </w:tblPr>
      <w:tblGrid>
        <w:gridCol w:w="1995"/>
        <w:gridCol w:w="315"/>
        <w:gridCol w:w="6615"/>
      </w:tblGrid>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jc w:val="center"/>
              <w:rPr>
                <w:rFonts w:ascii="Times New Roman" w:eastAsia="仿宋_GB2312" w:hAnsi="Times New Roman" w:cs="Times New Roman" w:hint="eastAsia"/>
                <w:b/>
                <w:sz w:val="30"/>
                <w:szCs w:val="30"/>
              </w:rPr>
            </w:pPr>
            <w:r w:rsidRPr="00366748">
              <w:rPr>
                <w:rFonts w:ascii="Times New Roman" w:eastAsia="仿宋_GB2312" w:hAnsi="Times New Roman" w:cs="Times New Roman" w:hint="eastAsia"/>
                <w:b/>
                <w:sz w:val="30"/>
                <w:szCs w:val="30"/>
              </w:rPr>
              <w:t>实验室名称</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jc w:val="center"/>
              <w:rPr>
                <w:rFonts w:ascii="Times New Roman" w:eastAsia="仿宋_GB2312" w:hAnsi="Times New Roman" w:cs="Times New Roman" w:hint="eastAsia"/>
                <w:b/>
                <w:sz w:val="30"/>
                <w:szCs w:val="30"/>
              </w:rPr>
            </w:pPr>
            <w:r w:rsidRPr="00366748">
              <w:rPr>
                <w:rFonts w:ascii="Times New Roman" w:eastAsia="仿宋_GB2312" w:hAnsi="Times New Roman" w:cs="Times New Roman" w:hint="eastAsia"/>
                <w:b/>
                <w:sz w:val="30"/>
                <w:szCs w:val="30"/>
              </w:rPr>
              <w:t>实验室主任</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top w:val="single" w:sz="4" w:space="0" w:color="auto"/>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jc w:val="center"/>
              <w:rPr>
                <w:rFonts w:ascii="Times New Roman" w:eastAsia="仿宋_GB2312" w:hAnsi="Times New Roman" w:cs="Times New Roman" w:hint="eastAsia"/>
                <w:b/>
                <w:spacing w:val="-8"/>
                <w:sz w:val="30"/>
                <w:szCs w:val="30"/>
              </w:rPr>
            </w:pPr>
            <w:r w:rsidRPr="00366748">
              <w:rPr>
                <w:rFonts w:ascii="Times New Roman" w:eastAsia="仿宋_GB2312" w:hAnsi="Times New Roman" w:cs="Times New Roman" w:hint="eastAsia"/>
                <w:b/>
                <w:spacing w:val="-8"/>
                <w:sz w:val="30"/>
                <w:szCs w:val="30"/>
              </w:rPr>
              <w:t>依</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托</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单</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位</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top w:val="single" w:sz="4" w:space="0" w:color="auto"/>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jc w:val="center"/>
              <w:rPr>
                <w:rFonts w:ascii="Times New Roman" w:eastAsia="仿宋_GB2312" w:hAnsi="Times New Roman" w:cs="Times New Roman" w:hint="eastAsia"/>
                <w:b/>
                <w:sz w:val="30"/>
                <w:szCs w:val="30"/>
              </w:rPr>
            </w:pPr>
            <w:r w:rsidRPr="00366748">
              <w:rPr>
                <w:rFonts w:ascii="Times New Roman" w:eastAsia="仿宋_GB2312" w:hAnsi="Times New Roman" w:cs="Times New Roman" w:hint="eastAsia"/>
                <w:b/>
                <w:spacing w:val="-8"/>
                <w:sz w:val="30"/>
                <w:szCs w:val="30"/>
              </w:rPr>
              <w:t>主</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管</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部</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门</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top w:val="single" w:sz="4" w:space="0" w:color="auto"/>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r w:rsidR="00366748" w:rsidRPr="00366748" w:rsidTr="00853831">
        <w:tblPrEx>
          <w:tblCellMar>
            <w:top w:w="0" w:type="dxa"/>
            <w:bottom w:w="0" w:type="dxa"/>
          </w:tblCellMar>
        </w:tblPrEx>
        <w:trPr>
          <w:trHeight w:val="554"/>
        </w:trPr>
        <w:tc>
          <w:tcPr>
            <w:tcW w:w="8925" w:type="dxa"/>
            <w:gridSpan w:val="3"/>
            <w:vAlign w:val="bottom"/>
          </w:tcPr>
          <w:p w:rsidR="00366748" w:rsidRPr="00366748" w:rsidRDefault="00366748" w:rsidP="00366748">
            <w:pPr>
              <w:jc w:val="right"/>
              <w:rPr>
                <w:rFonts w:ascii="Times New Roman" w:eastAsia="仿宋_GB2312" w:hAnsi="Times New Roman" w:cs="Times New Roman" w:hint="eastAsia"/>
                <w:szCs w:val="21"/>
              </w:rPr>
            </w:pPr>
          </w:p>
        </w:tc>
      </w:tr>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jc w:val="center"/>
              <w:rPr>
                <w:rFonts w:ascii="Times New Roman" w:eastAsia="仿宋_GB2312" w:hAnsi="Times New Roman" w:cs="Times New Roman" w:hint="eastAsia"/>
                <w:b/>
                <w:sz w:val="30"/>
                <w:szCs w:val="30"/>
              </w:rPr>
            </w:pPr>
            <w:r w:rsidRPr="00366748">
              <w:rPr>
                <w:rFonts w:ascii="Times New Roman" w:eastAsia="仿宋_GB2312" w:hAnsi="Times New Roman" w:cs="Times New Roman" w:hint="eastAsia"/>
                <w:b/>
                <w:sz w:val="30"/>
                <w:szCs w:val="30"/>
              </w:rPr>
              <w:t>联</w:t>
            </w:r>
            <w:r w:rsidRPr="00366748">
              <w:rPr>
                <w:rFonts w:ascii="Times New Roman" w:eastAsia="仿宋_GB2312" w:hAnsi="Times New Roman" w:cs="Times New Roman" w:hint="eastAsia"/>
                <w:b/>
                <w:sz w:val="30"/>
                <w:szCs w:val="30"/>
              </w:rPr>
              <w:t xml:space="preserve">  </w:t>
            </w:r>
            <w:r w:rsidRPr="00366748">
              <w:rPr>
                <w:rFonts w:ascii="Times New Roman" w:eastAsia="仿宋_GB2312" w:hAnsi="Times New Roman" w:cs="Times New Roman" w:hint="eastAsia"/>
                <w:b/>
                <w:sz w:val="30"/>
                <w:szCs w:val="30"/>
              </w:rPr>
              <w:t>系</w:t>
            </w:r>
            <w:r w:rsidRPr="00366748">
              <w:rPr>
                <w:rFonts w:ascii="Times New Roman" w:eastAsia="仿宋_GB2312" w:hAnsi="Times New Roman" w:cs="Times New Roman" w:hint="eastAsia"/>
                <w:b/>
                <w:sz w:val="30"/>
                <w:szCs w:val="30"/>
              </w:rPr>
              <w:t xml:space="preserve">  </w:t>
            </w:r>
            <w:r w:rsidRPr="00366748">
              <w:rPr>
                <w:rFonts w:ascii="Times New Roman" w:eastAsia="仿宋_GB2312" w:hAnsi="Times New Roman" w:cs="Times New Roman" w:hint="eastAsia"/>
                <w:b/>
                <w:sz w:val="30"/>
                <w:szCs w:val="30"/>
              </w:rPr>
              <w:t>人</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jc w:val="center"/>
              <w:rPr>
                <w:rFonts w:ascii="Times New Roman" w:eastAsia="仿宋_GB2312" w:hAnsi="Times New Roman" w:cs="Times New Roman" w:hint="eastAsia"/>
                <w:b/>
                <w:spacing w:val="-8"/>
                <w:sz w:val="30"/>
                <w:szCs w:val="30"/>
              </w:rPr>
            </w:pPr>
            <w:r w:rsidRPr="00366748">
              <w:rPr>
                <w:rFonts w:ascii="Times New Roman" w:eastAsia="仿宋_GB2312" w:hAnsi="Times New Roman" w:cs="Times New Roman" w:hint="eastAsia"/>
                <w:b/>
                <w:spacing w:val="-8"/>
                <w:sz w:val="30"/>
                <w:szCs w:val="30"/>
              </w:rPr>
              <w:t>通</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讯</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地</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址</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top w:val="single" w:sz="4" w:space="0" w:color="auto"/>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wordWrap w:val="0"/>
              <w:jc w:val="center"/>
              <w:rPr>
                <w:rFonts w:ascii="Times New Roman" w:eastAsia="仿宋_GB2312" w:hAnsi="Times New Roman" w:cs="Times New Roman" w:hint="eastAsia"/>
                <w:b/>
                <w:sz w:val="30"/>
                <w:szCs w:val="30"/>
              </w:rPr>
            </w:pPr>
            <w:r w:rsidRPr="00366748">
              <w:rPr>
                <w:rFonts w:ascii="Times New Roman" w:eastAsia="仿宋_GB2312" w:hAnsi="Times New Roman" w:cs="Times New Roman" w:hint="eastAsia"/>
                <w:b/>
                <w:sz w:val="30"/>
                <w:szCs w:val="30"/>
              </w:rPr>
              <w:t>电</w:t>
            </w:r>
            <w:r w:rsidRPr="00366748">
              <w:rPr>
                <w:rFonts w:ascii="Times New Roman" w:eastAsia="仿宋_GB2312" w:hAnsi="Times New Roman" w:cs="Times New Roman" w:hint="eastAsia"/>
                <w:b/>
                <w:sz w:val="30"/>
                <w:szCs w:val="30"/>
              </w:rPr>
              <w:t xml:space="preserve">      </w:t>
            </w:r>
            <w:r w:rsidRPr="00366748">
              <w:rPr>
                <w:rFonts w:ascii="Times New Roman" w:eastAsia="仿宋_GB2312" w:hAnsi="Times New Roman" w:cs="Times New Roman" w:hint="eastAsia"/>
                <w:b/>
                <w:sz w:val="30"/>
                <w:szCs w:val="30"/>
              </w:rPr>
              <w:t>话</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top w:val="single" w:sz="4" w:space="0" w:color="auto"/>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wordWrap w:val="0"/>
              <w:jc w:val="center"/>
              <w:rPr>
                <w:rFonts w:ascii="Times New Roman" w:eastAsia="仿宋_GB2312" w:hAnsi="Times New Roman" w:cs="Times New Roman" w:hint="eastAsia"/>
                <w:b/>
                <w:sz w:val="30"/>
                <w:szCs w:val="30"/>
              </w:rPr>
            </w:pPr>
            <w:r w:rsidRPr="00366748">
              <w:rPr>
                <w:rFonts w:ascii="Times New Roman" w:eastAsia="仿宋_GB2312" w:hAnsi="Times New Roman" w:cs="Times New Roman" w:hint="eastAsia"/>
                <w:b/>
                <w:sz w:val="30"/>
                <w:szCs w:val="30"/>
              </w:rPr>
              <w:t>传</w:t>
            </w:r>
            <w:r w:rsidRPr="00366748">
              <w:rPr>
                <w:rFonts w:ascii="Times New Roman" w:eastAsia="仿宋_GB2312" w:hAnsi="Times New Roman" w:cs="Times New Roman" w:hint="eastAsia"/>
                <w:b/>
                <w:sz w:val="30"/>
                <w:szCs w:val="30"/>
              </w:rPr>
              <w:t xml:space="preserve">      </w:t>
            </w:r>
            <w:r w:rsidRPr="00366748">
              <w:rPr>
                <w:rFonts w:ascii="Times New Roman" w:eastAsia="仿宋_GB2312" w:hAnsi="Times New Roman" w:cs="Times New Roman" w:hint="eastAsia"/>
                <w:b/>
                <w:sz w:val="30"/>
                <w:szCs w:val="30"/>
              </w:rPr>
              <w:t>真</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top w:val="single" w:sz="4" w:space="0" w:color="auto"/>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jc w:val="center"/>
              <w:rPr>
                <w:rFonts w:ascii="Times New Roman" w:eastAsia="仿宋_GB2312" w:hAnsi="Times New Roman" w:cs="Times New Roman"/>
                <w:b/>
                <w:sz w:val="30"/>
                <w:szCs w:val="30"/>
              </w:rPr>
            </w:pPr>
            <w:r w:rsidRPr="00366748">
              <w:rPr>
                <w:rFonts w:ascii="Times New Roman" w:eastAsia="仿宋_GB2312" w:hAnsi="Times New Roman" w:cs="Times New Roman" w:hint="eastAsia"/>
                <w:b/>
                <w:spacing w:val="-8"/>
                <w:sz w:val="30"/>
                <w:szCs w:val="30"/>
              </w:rPr>
              <w:t>电</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子</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信</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箱</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top w:val="single" w:sz="4" w:space="0" w:color="auto"/>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r w:rsidR="00366748" w:rsidRPr="00366748" w:rsidTr="00853831">
        <w:tblPrEx>
          <w:tblCellMar>
            <w:top w:w="0" w:type="dxa"/>
            <w:bottom w:w="0" w:type="dxa"/>
          </w:tblCellMar>
        </w:tblPrEx>
        <w:trPr>
          <w:trHeight w:val="567"/>
        </w:trPr>
        <w:tc>
          <w:tcPr>
            <w:tcW w:w="8925" w:type="dxa"/>
            <w:gridSpan w:val="3"/>
            <w:vAlign w:val="bottom"/>
          </w:tcPr>
          <w:p w:rsidR="00366748" w:rsidRPr="00366748" w:rsidRDefault="00366748" w:rsidP="00366748">
            <w:pPr>
              <w:jc w:val="right"/>
              <w:rPr>
                <w:rFonts w:ascii="Times New Roman" w:eastAsia="仿宋_GB2312" w:hAnsi="Times New Roman" w:cs="Times New Roman" w:hint="eastAsia"/>
                <w:szCs w:val="21"/>
              </w:rPr>
            </w:pPr>
          </w:p>
        </w:tc>
      </w:tr>
      <w:tr w:rsidR="00366748" w:rsidRPr="00366748" w:rsidTr="00853831">
        <w:tblPrEx>
          <w:tblCellMar>
            <w:top w:w="0" w:type="dxa"/>
            <w:bottom w:w="0" w:type="dxa"/>
          </w:tblCellMar>
        </w:tblPrEx>
        <w:trPr>
          <w:trHeight w:val="851"/>
        </w:trPr>
        <w:tc>
          <w:tcPr>
            <w:tcW w:w="1995" w:type="dxa"/>
            <w:vAlign w:val="bottom"/>
          </w:tcPr>
          <w:p w:rsidR="00366748" w:rsidRPr="00366748" w:rsidRDefault="00366748" w:rsidP="00366748">
            <w:pPr>
              <w:jc w:val="center"/>
              <w:rPr>
                <w:rFonts w:ascii="Times New Roman" w:eastAsia="仿宋_GB2312" w:hAnsi="Times New Roman" w:cs="Times New Roman" w:hint="eastAsia"/>
                <w:b/>
                <w:sz w:val="30"/>
                <w:szCs w:val="30"/>
              </w:rPr>
            </w:pPr>
            <w:r w:rsidRPr="00366748">
              <w:rPr>
                <w:rFonts w:ascii="Times New Roman" w:eastAsia="仿宋_GB2312" w:hAnsi="Times New Roman" w:cs="Times New Roman" w:hint="eastAsia"/>
                <w:b/>
                <w:spacing w:val="-8"/>
                <w:sz w:val="30"/>
                <w:szCs w:val="30"/>
              </w:rPr>
              <w:t>填</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报</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日</w:t>
            </w:r>
            <w:r w:rsidRPr="00366748">
              <w:rPr>
                <w:rFonts w:ascii="Times New Roman" w:eastAsia="仿宋_GB2312" w:hAnsi="Times New Roman" w:cs="Times New Roman" w:hint="eastAsia"/>
                <w:b/>
                <w:spacing w:val="-8"/>
                <w:sz w:val="30"/>
                <w:szCs w:val="30"/>
              </w:rPr>
              <w:t xml:space="preserve"> </w:t>
            </w:r>
            <w:r w:rsidRPr="00366748">
              <w:rPr>
                <w:rFonts w:ascii="Times New Roman" w:eastAsia="仿宋_GB2312" w:hAnsi="Times New Roman" w:cs="Times New Roman" w:hint="eastAsia"/>
                <w:b/>
                <w:spacing w:val="-8"/>
                <w:sz w:val="30"/>
                <w:szCs w:val="30"/>
              </w:rPr>
              <w:t>期</w:t>
            </w:r>
          </w:p>
        </w:tc>
        <w:tc>
          <w:tcPr>
            <w:tcW w:w="315" w:type="dxa"/>
            <w:vAlign w:val="bottom"/>
          </w:tcPr>
          <w:p w:rsidR="00366748" w:rsidRPr="00366748" w:rsidRDefault="00366748" w:rsidP="00366748">
            <w:pPr>
              <w:ind w:left="-113" w:right="-108"/>
              <w:jc w:val="cente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8"/>
                <w:szCs w:val="24"/>
              </w:rPr>
              <w:t>：</w:t>
            </w:r>
          </w:p>
        </w:tc>
        <w:tc>
          <w:tcPr>
            <w:tcW w:w="6615" w:type="dxa"/>
            <w:tcBorders>
              <w:bottom w:val="single" w:sz="4" w:space="0" w:color="auto"/>
            </w:tcBorders>
            <w:vAlign w:val="bottom"/>
          </w:tcPr>
          <w:p w:rsidR="00366748" w:rsidRPr="00366748" w:rsidRDefault="00366748" w:rsidP="00366748">
            <w:pPr>
              <w:jc w:val="center"/>
              <w:rPr>
                <w:rFonts w:ascii="Times New Roman" w:eastAsia="仿宋_GB2312" w:hAnsi="Times New Roman" w:cs="Times New Roman" w:hint="eastAsia"/>
                <w:sz w:val="28"/>
                <w:szCs w:val="24"/>
              </w:rPr>
            </w:pPr>
          </w:p>
        </w:tc>
      </w:tr>
    </w:tbl>
    <w:p w:rsidR="00366748" w:rsidRPr="00366748" w:rsidRDefault="00366748" w:rsidP="00366748">
      <w:pPr>
        <w:spacing w:line="0" w:lineRule="atLeast"/>
        <w:jc w:val="center"/>
        <w:rPr>
          <w:rFonts w:ascii="黑体" w:eastAsia="黑体" w:hAnsi="黑体" w:cs="Times New Roman" w:hint="eastAsia"/>
          <w:sz w:val="36"/>
          <w:szCs w:val="36"/>
        </w:rPr>
      </w:pPr>
    </w:p>
    <w:p w:rsidR="00366748" w:rsidRPr="00366748" w:rsidRDefault="00366748" w:rsidP="00366748">
      <w:pPr>
        <w:spacing w:line="0" w:lineRule="atLeast"/>
        <w:jc w:val="center"/>
        <w:rPr>
          <w:rFonts w:ascii="黑体" w:eastAsia="黑体" w:hAnsi="黑体" w:cs="Times New Roman" w:hint="eastAsia"/>
          <w:sz w:val="36"/>
          <w:szCs w:val="36"/>
        </w:rPr>
      </w:pPr>
      <w:r w:rsidRPr="00366748">
        <w:rPr>
          <w:rFonts w:ascii="黑体" w:eastAsia="黑体" w:hAnsi="黑体" w:cs="Times New Roman" w:hint="eastAsia"/>
          <w:sz w:val="36"/>
          <w:szCs w:val="36"/>
        </w:rPr>
        <w:t>济宁市科学技术局制</w:t>
      </w:r>
    </w:p>
    <w:p w:rsidR="00366748" w:rsidRPr="00366748" w:rsidRDefault="00366748" w:rsidP="00366748">
      <w:pPr>
        <w:snapToGrid w:val="0"/>
        <w:spacing w:line="360" w:lineRule="auto"/>
        <w:jc w:val="center"/>
        <w:rPr>
          <w:rFonts w:ascii="方正小标宋简体" w:eastAsia="方正小标宋简体" w:hAnsi="Times New Roman" w:cs="Times New Roman" w:hint="eastAsia"/>
          <w:b/>
          <w:sz w:val="44"/>
          <w:szCs w:val="44"/>
        </w:rPr>
      </w:pPr>
    </w:p>
    <w:p w:rsidR="00366748" w:rsidRPr="00366748" w:rsidRDefault="00366748" w:rsidP="00366748">
      <w:pPr>
        <w:snapToGrid w:val="0"/>
        <w:spacing w:line="360" w:lineRule="auto"/>
        <w:jc w:val="center"/>
        <w:rPr>
          <w:rFonts w:ascii="方正小标宋简体" w:eastAsia="方正小标宋简体" w:hAnsi="Times New Roman" w:cs="Times New Roman" w:hint="eastAsia"/>
          <w:b/>
          <w:sz w:val="44"/>
          <w:szCs w:val="44"/>
        </w:rPr>
      </w:pPr>
      <w:r w:rsidRPr="00366748">
        <w:rPr>
          <w:rFonts w:ascii="方正小标宋简体" w:eastAsia="方正小标宋简体" w:hAnsi="Times New Roman" w:cs="Times New Roman" w:hint="eastAsia"/>
          <w:b/>
          <w:sz w:val="44"/>
          <w:szCs w:val="44"/>
        </w:rPr>
        <w:t>填 表 说 明</w:t>
      </w:r>
    </w:p>
    <w:p w:rsidR="00366748" w:rsidRPr="00366748" w:rsidRDefault="00366748" w:rsidP="00366748">
      <w:pPr>
        <w:snapToGrid w:val="0"/>
        <w:spacing w:line="360" w:lineRule="auto"/>
        <w:rPr>
          <w:rFonts w:ascii="仿宋_GB2312" w:eastAsia="仿宋_GB2312" w:hAnsi="Times New Roman" w:cs="Times New Roman" w:hint="eastAsia"/>
          <w:bCs/>
          <w:sz w:val="28"/>
          <w:szCs w:val="28"/>
        </w:rPr>
      </w:pPr>
    </w:p>
    <w:p w:rsidR="00366748" w:rsidRPr="00366748" w:rsidRDefault="00366748" w:rsidP="00366748">
      <w:pPr>
        <w:snapToGrid w:val="0"/>
        <w:spacing w:line="360" w:lineRule="auto"/>
        <w:ind w:firstLineChars="200" w:firstLine="560"/>
        <w:rPr>
          <w:rFonts w:ascii="仿宋_GB2312" w:eastAsia="仿宋_GB2312" w:hAnsi="Times New Roman" w:cs="Times New Roman" w:hint="eastAsia"/>
          <w:bCs/>
          <w:sz w:val="28"/>
          <w:szCs w:val="28"/>
        </w:rPr>
      </w:pPr>
      <w:r w:rsidRPr="00366748">
        <w:rPr>
          <w:rFonts w:ascii="仿宋_GB2312" w:eastAsia="仿宋_GB2312" w:hAnsi="Times New Roman" w:cs="Times New Roman" w:hint="eastAsia"/>
          <w:bCs/>
          <w:sz w:val="28"/>
          <w:szCs w:val="28"/>
        </w:rPr>
        <w:t>1、“依托单位”指实验室所在一级法人单位。</w:t>
      </w:r>
    </w:p>
    <w:p w:rsidR="00366748" w:rsidRPr="00366748" w:rsidRDefault="00366748" w:rsidP="00366748">
      <w:pPr>
        <w:snapToGrid w:val="0"/>
        <w:spacing w:line="360" w:lineRule="auto"/>
        <w:ind w:firstLineChars="200" w:firstLine="560"/>
        <w:rPr>
          <w:rFonts w:ascii="仿宋_GB2312" w:eastAsia="仿宋_GB2312" w:hAnsi="Times New Roman" w:cs="Times New Roman" w:hint="eastAsia"/>
          <w:bCs/>
          <w:sz w:val="28"/>
          <w:szCs w:val="28"/>
        </w:rPr>
      </w:pPr>
      <w:r w:rsidRPr="00366748">
        <w:rPr>
          <w:rFonts w:ascii="仿宋_GB2312" w:eastAsia="仿宋_GB2312" w:hAnsi="Times New Roman" w:cs="Times New Roman" w:hint="eastAsia"/>
          <w:bCs/>
          <w:sz w:val="28"/>
          <w:szCs w:val="28"/>
        </w:rPr>
        <w:t>2、“主管部门”指依托单位的行政</w:t>
      </w:r>
      <w:r w:rsidRPr="00366748">
        <w:rPr>
          <w:rFonts w:ascii="仿宋_GB2312" w:eastAsia="仿宋_GB2312" w:hAnsi="宋体" w:cs="宋体" w:hint="eastAsia"/>
          <w:snapToGrid w:val="0"/>
          <w:sz w:val="28"/>
          <w:szCs w:val="28"/>
        </w:rPr>
        <w:t>（行业）</w:t>
      </w:r>
      <w:r w:rsidRPr="00366748">
        <w:rPr>
          <w:rFonts w:ascii="仿宋_GB2312" w:eastAsia="仿宋_GB2312" w:hAnsi="Times New Roman" w:cs="Times New Roman" w:hint="eastAsia"/>
          <w:sz w:val="28"/>
          <w:szCs w:val="28"/>
        </w:rPr>
        <w:t>主管部门</w:t>
      </w:r>
      <w:r w:rsidRPr="00366748">
        <w:rPr>
          <w:rFonts w:ascii="仿宋_GB2312" w:eastAsia="仿宋_GB2312" w:hAnsi="宋体" w:cs="宋体" w:hint="eastAsia"/>
          <w:snapToGrid w:val="0"/>
          <w:sz w:val="28"/>
          <w:szCs w:val="28"/>
        </w:rPr>
        <w:t>或地方科技管理部门</w:t>
      </w:r>
      <w:r w:rsidRPr="00366748">
        <w:rPr>
          <w:rFonts w:ascii="仿宋_GB2312" w:eastAsia="仿宋_GB2312" w:hAnsi="Times New Roman" w:cs="Times New Roman" w:hint="eastAsia"/>
          <w:bCs/>
          <w:sz w:val="28"/>
          <w:szCs w:val="28"/>
        </w:rPr>
        <w:t>。</w:t>
      </w:r>
    </w:p>
    <w:p w:rsidR="00366748" w:rsidRPr="00366748" w:rsidRDefault="00366748" w:rsidP="00366748">
      <w:pPr>
        <w:snapToGrid w:val="0"/>
        <w:spacing w:line="360" w:lineRule="auto"/>
        <w:ind w:firstLineChars="200" w:firstLine="560"/>
        <w:rPr>
          <w:rFonts w:ascii="仿宋_GB2312" w:eastAsia="仿宋_GB2312" w:hAnsi="Times New Roman" w:cs="Times New Roman" w:hint="eastAsia"/>
          <w:bCs/>
          <w:sz w:val="28"/>
          <w:szCs w:val="28"/>
        </w:rPr>
      </w:pPr>
      <w:r w:rsidRPr="00366748">
        <w:rPr>
          <w:rFonts w:ascii="仿宋_GB2312" w:eastAsia="仿宋_GB2312" w:hAnsi="Times New Roman" w:cs="Times New Roman" w:hint="eastAsia"/>
          <w:bCs/>
          <w:sz w:val="28"/>
          <w:szCs w:val="28"/>
        </w:rPr>
        <w:t>3、申请单位应如实填写有关内容，语言</w:t>
      </w:r>
      <w:proofErr w:type="gramStart"/>
      <w:r w:rsidRPr="00366748">
        <w:rPr>
          <w:rFonts w:ascii="仿宋_GB2312" w:eastAsia="仿宋_GB2312" w:hAnsi="Times New Roman" w:cs="Times New Roman" w:hint="eastAsia"/>
          <w:bCs/>
          <w:sz w:val="28"/>
          <w:szCs w:val="28"/>
        </w:rPr>
        <w:t>简炼</w:t>
      </w:r>
      <w:proofErr w:type="gramEnd"/>
      <w:r w:rsidRPr="00366748">
        <w:rPr>
          <w:rFonts w:ascii="仿宋_GB2312" w:eastAsia="仿宋_GB2312" w:hAnsi="Times New Roman" w:cs="Times New Roman" w:hint="eastAsia"/>
          <w:bCs/>
          <w:sz w:val="28"/>
          <w:szCs w:val="28"/>
        </w:rPr>
        <w:t>，重点突出，切忌过于繁琐冗长。</w:t>
      </w:r>
    </w:p>
    <w:p w:rsidR="00366748" w:rsidRPr="00366748" w:rsidRDefault="00366748" w:rsidP="00366748">
      <w:pPr>
        <w:snapToGrid w:val="0"/>
        <w:spacing w:line="360" w:lineRule="auto"/>
        <w:ind w:firstLineChars="200" w:firstLine="560"/>
        <w:rPr>
          <w:rFonts w:ascii="仿宋_GB2312" w:eastAsia="仿宋_GB2312" w:hAnsi="Times New Roman" w:cs="Times New Roman" w:hint="eastAsia"/>
          <w:bCs/>
          <w:sz w:val="28"/>
          <w:szCs w:val="28"/>
        </w:rPr>
      </w:pPr>
      <w:r w:rsidRPr="00366748">
        <w:rPr>
          <w:rFonts w:ascii="仿宋_GB2312" w:eastAsia="仿宋_GB2312" w:hAnsi="Times New Roman" w:cs="Times New Roman" w:hint="eastAsia"/>
          <w:bCs/>
          <w:sz w:val="28"/>
          <w:szCs w:val="28"/>
        </w:rPr>
        <w:t>4、请认真填写附件材料（无附件材料恕不受理）。</w:t>
      </w:r>
    </w:p>
    <w:p w:rsidR="00366748" w:rsidRPr="00366748" w:rsidRDefault="00366748" w:rsidP="00366748">
      <w:pPr>
        <w:snapToGrid w:val="0"/>
        <w:spacing w:line="360" w:lineRule="auto"/>
        <w:ind w:firstLineChars="200" w:firstLine="560"/>
        <w:rPr>
          <w:rFonts w:ascii="仿宋_GB2312" w:eastAsia="仿宋_GB2312" w:hAnsi="Times New Roman" w:cs="Times New Roman" w:hint="eastAsia"/>
          <w:bCs/>
          <w:sz w:val="28"/>
          <w:szCs w:val="28"/>
        </w:rPr>
      </w:pPr>
      <w:r w:rsidRPr="00366748">
        <w:rPr>
          <w:rFonts w:ascii="仿宋_GB2312" w:eastAsia="仿宋_GB2312" w:hAnsi="Times New Roman" w:cs="Times New Roman" w:hint="eastAsia"/>
          <w:bCs/>
          <w:sz w:val="28"/>
          <w:szCs w:val="28"/>
        </w:rPr>
        <w:t>5、实验室主要研究领域包括电子信息、新能源、新材料、生物技术、先进制造、农业高新技术、化学与化学工程、医药卫生、生态环境、资源开发利用、应用数学、公共安全等，请选择填写，最多不超过2个。</w:t>
      </w:r>
    </w:p>
    <w:p w:rsidR="00366748" w:rsidRPr="00366748" w:rsidRDefault="00366748" w:rsidP="00366748">
      <w:pPr>
        <w:snapToGrid w:val="0"/>
        <w:spacing w:line="360" w:lineRule="auto"/>
        <w:rPr>
          <w:rFonts w:ascii="仿宋_GB2312" w:eastAsia="仿宋_GB2312" w:hAnsi="Times New Roman" w:cs="Times New Roman" w:hint="eastAsia"/>
          <w:b/>
          <w:sz w:val="28"/>
          <w:szCs w:val="28"/>
        </w:rPr>
      </w:pPr>
    </w:p>
    <w:p w:rsidR="00366748" w:rsidRPr="00366748" w:rsidRDefault="00366748" w:rsidP="00366748">
      <w:pPr>
        <w:spacing w:line="0" w:lineRule="atLeast"/>
        <w:jc w:val="center"/>
        <w:rPr>
          <w:rFonts w:ascii="黑体" w:eastAsia="黑体" w:hAnsi="黑体" w:cs="Times New Roman" w:hint="eastAsia"/>
          <w:sz w:val="36"/>
          <w:szCs w:val="36"/>
        </w:rPr>
      </w:pPr>
    </w:p>
    <w:p w:rsidR="00366748" w:rsidRPr="00366748" w:rsidRDefault="00366748" w:rsidP="00366748">
      <w:pPr>
        <w:spacing w:line="0" w:lineRule="atLeast"/>
        <w:rPr>
          <w:rFonts w:ascii="Times New Roman" w:eastAsia="黑体" w:hAnsi="Times New Roman" w:cs="Times New Roman"/>
          <w:sz w:val="28"/>
          <w:szCs w:val="24"/>
        </w:rPr>
        <w:sectPr w:rsidR="00366748" w:rsidRPr="00366748" w:rsidSect="00A913A0">
          <w:pgSz w:w="11906" w:h="16838" w:code="9"/>
          <w:pgMar w:top="1418" w:right="1418" w:bottom="1418" w:left="1418" w:header="1134" w:footer="1134" w:gutter="0"/>
          <w:pgNumType w:fmt="numberInDash"/>
          <w:cols w:space="425"/>
          <w:docGrid w:type="lines" w:linePitch="360"/>
        </w:sectPr>
      </w:pPr>
    </w:p>
    <w:p w:rsidR="00366748" w:rsidRPr="00366748" w:rsidRDefault="00366748" w:rsidP="00366748">
      <w:pPr>
        <w:snapToGrid w:val="0"/>
        <w:spacing w:line="360" w:lineRule="auto"/>
        <w:rPr>
          <w:rFonts w:ascii="Times New Roman" w:eastAsia="黑体" w:hAnsi="Times New Roman" w:cs="Times New Roman" w:hint="eastAsia"/>
          <w:sz w:val="28"/>
          <w:szCs w:val="24"/>
        </w:rPr>
      </w:pPr>
      <w:r w:rsidRPr="00366748">
        <w:rPr>
          <w:rFonts w:ascii="Times New Roman" w:eastAsia="黑体" w:hAnsi="Times New Roman" w:cs="Times New Roman" w:hint="eastAsia"/>
          <w:sz w:val="28"/>
          <w:szCs w:val="24"/>
        </w:rPr>
        <w:lastRenderedPageBreak/>
        <w:t>一、</w:t>
      </w:r>
      <w:r w:rsidRPr="00366748">
        <w:rPr>
          <w:rFonts w:ascii="Times New Roman" w:eastAsia="黑体" w:hAnsi="Times New Roman" w:cs="Times New Roman"/>
          <w:sz w:val="28"/>
          <w:szCs w:val="24"/>
        </w:rPr>
        <w:t>实验室</w:t>
      </w:r>
      <w:r w:rsidRPr="00366748">
        <w:rPr>
          <w:rFonts w:ascii="Times New Roman" w:eastAsia="黑体" w:hAnsi="Times New Roman" w:cs="Times New Roman" w:hint="eastAsia"/>
          <w:sz w:val="28"/>
          <w:szCs w:val="24"/>
        </w:rPr>
        <w:t>基本情况</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700"/>
        <w:gridCol w:w="294"/>
        <w:gridCol w:w="392"/>
        <w:gridCol w:w="20"/>
        <w:gridCol w:w="267"/>
        <w:gridCol w:w="134"/>
        <w:gridCol w:w="310"/>
        <w:gridCol w:w="109"/>
        <w:gridCol w:w="72"/>
        <w:gridCol w:w="50"/>
        <w:gridCol w:w="271"/>
        <w:gridCol w:w="16"/>
        <w:gridCol w:w="140"/>
        <w:gridCol w:w="251"/>
        <w:gridCol w:w="224"/>
        <w:gridCol w:w="213"/>
        <w:gridCol w:w="240"/>
        <w:gridCol w:w="505"/>
        <w:gridCol w:w="82"/>
        <w:gridCol w:w="88"/>
        <w:gridCol w:w="30"/>
        <w:gridCol w:w="99"/>
        <w:gridCol w:w="330"/>
        <w:gridCol w:w="27"/>
        <w:gridCol w:w="195"/>
        <w:gridCol w:w="11"/>
        <w:gridCol w:w="451"/>
        <w:gridCol w:w="63"/>
        <w:gridCol w:w="152"/>
        <w:gridCol w:w="158"/>
        <w:gridCol w:w="351"/>
        <w:gridCol w:w="63"/>
        <w:gridCol w:w="106"/>
        <w:gridCol w:w="116"/>
        <w:gridCol w:w="59"/>
        <w:gridCol w:w="124"/>
        <w:gridCol w:w="247"/>
        <w:gridCol w:w="36"/>
        <w:gridCol w:w="100"/>
        <w:gridCol w:w="446"/>
        <w:gridCol w:w="147"/>
        <w:gridCol w:w="611"/>
      </w:tblGrid>
      <w:tr w:rsidR="00366748" w:rsidRPr="00366748" w:rsidTr="00853831">
        <w:tblPrEx>
          <w:tblCellMar>
            <w:top w:w="0" w:type="dxa"/>
            <w:bottom w:w="0" w:type="dxa"/>
          </w:tblCellMar>
        </w:tblPrEx>
        <w:trPr>
          <w:cantSplit/>
          <w:trHeight w:val="567"/>
        </w:trPr>
        <w:tc>
          <w:tcPr>
            <w:tcW w:w="922"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申报实验室</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名    称</w:t>
            </w:r>
          </w:p>
        </w:tc>
        <w:tc>
          <w:tcPr>
            <w:tcW w:w="2646" w:type="pct"/>
            <w:gridSpan w:val="27"/>
            <w:vAlign w:val="center"/>
          </w:tcPr>
          <w:p w:rsidR="00366748" w:rsidRPr="00366748" w:rsidRDefault="00366748" w:rsidP="00366748">
            <w:pPr>
              <w:jc w:val="center"/>
              <w:rPr>
                <w:rFonts w:ascii="Times New Roman" w:eastAsia="宋体" w:hAnsi="Times New Roman" w:cs="Times New Roman" w:hint="eastAsia"/>
                <w:sz w:val="24"/>
                <w:szCs w:val="24"/>
              </w:rPr>
            </w:pPr>
          </w:p>
        </w:tc>
        <w:tc>
          <w:tcPr>
            <w:tcW w:w="476"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建成</w:t>
            </w:r>
          </w:p>
          <w:p w:rsidR="00366748" w:rsidRPr="00366748" w:rsidRDefault="00366748" w:rsidP="00366748">
            <w:pPr>
              <w:jc w:val="center"/>
              <w:rPr>
                <w:rFonts w:ascii="Times New Roman" w:eastAsia="宋体" w:hAnsi="Times New Roman" w:cs="Times New Roman"/>
                <w:sz w:val="24"/>
                <w:szCs w:val="24"/>
              </w:rPr>
            </w:pPr>
            <w:r w:rsidRPr="00366748">
              <w:rPr>
                <w:rFonts w:ascii="仿宋_GB2312" w:eastAsia="仿宋_GB2312" w:hAnsi="Times New Roman" w:cs="Times New Roman" w:hint="eastAsia"/>
                <w:sz w:val="24"/>
                <w:szCs w:val="24"/>
              </w:rPr>
              <w:t>日期</w:t>
            </w:r>
          </w:p>
        </w:tc>
        <w:tc>
          <w:tcPr>
            <w:tcW w:w="956" w:type="pct"/>
            <w:gridSpan w:val="7"/>
            <w:vAlign w:val="center"/>
          </w:tcPr>
          <w:p w:rsidR="00366748" w:rsidRPr="00366748" w:rsidRDefault="00366748" w:rsidP="00366748">
            <w:pPr>
              <w:jc w:val="center"/>
              <w:rPr>
                <w:rFonts w:ascii="Times New Roman" w:eastAsia="宋体" w:hAnsi="Times New Roman" w:cs="Times New Roman"/>
                <w:sz w:val="24"/>
                <w:szCs w:val="24"/>
              </w:rPr>
            </w:pPr>
          </w:p>
        </w:tc>
      </w:tr>
      <w:tr w:rsidR="00366748" w:rsidRPr="00366748" w:rsidTr="00853831">
        <w:tblPrEx>
          <w:tblCellMar>
            <w:top w:w="0" w:type="dxa"/>
            <w:bottom w:w="0" w:type="dxa"/>
          </w:tblCellMar>
        </w:tblPrEx>
        <w:trPr>
          <w:cantSplit/>
          <w:trHeight w:val="567"/>
        </w:trPr>
        <w:tc>
          <w:tcPr>
            <w:tcW w:w="922" w:type="pct"/>
            <w:gridSpan w:val="3"/>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主要研究领域</w:t>
            </w:r>
          </w:p>
        </w:tc>
        <w:tc>
          <w:tcPr>
            <w:tcW w:w="4078" w:type="pct"/>
            <w:gridSpan w:val="40"/>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实验室主任</w:t>
            </w: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姓名</w:t>
            </w:r>
          </w:p>
        </w:tc>
        <w:tc>
          <w:tcPr>
            <w:tcW w:w="688"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71"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出生</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日期</w:t>
            </w:r>
          </w:p>
        </w:tc>
        <w:tc>
          <w:tcPr>
            <w:tcW w:w="138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76"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职称</w:t>
            </w:r>
          </w:p>
        </w:tc>
        <w:tc>
          <w:tcPr>
            <w:tcW w:w="956"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职务</w:t>
            </w:r>
          </w:p>
        </w:tc>
        <w:tc>
          <w:tcPr>
            <w:tcW w:w="688"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71"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学科</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专长</w:t>
            </w:r>
          </w:p>
        </w:tc>
        <w:tc>
          <w:tcPr>
            <w:tcW w:w="138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76"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学位</w:t>
            </w:r>
          </w:p>
        </w:tc>
        <w:tc>
          <w:tcPr>
            <w:tcW w:w="956"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办公</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 xml:space="preserve">电话 </w:t>
            </w:r>
          </w:p>
        </w:tc>
        <w:tc>
          <w:tcPr>
            <w:tcW w:w="1259"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38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移动电话</w:t>
            </w:r>
          </w:p>
        </w:tc>
        <w:tc>
          <w:tcPr>
            <w:tcW w:w="1432"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传真</w:t>
            </w:r>
          </w:p>
        </w:tc>
        <w:tc>
          <w:tcPr>
            <w:tcW w:w="1259"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38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电子邮件</w:t>
            </w:r>
          </w:p>
        </w:tc>
        <w:tc>
          <w:tcPr>
            <w:tcW w:w="1432"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restart"/>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学委会主任</w:t>
            </w: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姓名</w:t>
            </w:r>
          </w:p>
        </w:tc>
        <w:tc>
          <w:tcPr>
            <w:tcW w:w="688"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71"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出生</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日期</w:t>
            </w:r>
          </w:p>
        </w:tc>
        <w:tc>
          <w:tcPr>
            <w:tcW w:w="138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43" w:type="pct"/>
            <w:gridSpan w:val="5"/>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职称</w:t>
            </w:r>
          </w:p>
        </w:tc>
        <w:tc>
          <w:tcPr>
            <w:tcW w:w="989" w:type="pct"/>
            <w:gridSpan w:val="8"/>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职务</w:t>
            </w:r>
          </w:p>
        </w:tc>
        <w:tc>
          <w:tcPr>
            <w:tcW w:w="1259"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38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学科专长</w:t>
            </w:r>
          </w:p>
        </w:tc>
        <w:tc>
          <w:tcPr>
            <w:tcW w:w="1432"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依托单位</w:t>
            </w: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名称</w:t>
            </w:r>
          </w:p>
        </w:tc>
        <w:tc>
          <w:tcPr>
            <w:tcW w:w="1259"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38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主管部门</w:t>
            </w:r>
          </w:p>
        </w:tc>
        <w:tc>
          <w:tcPr>
            <w:tcW w:w="1432"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联系</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电话</w:t>
            </w:r>
          </w:p>
        </w:tc>
        <w:tc>
          <w:tcPr>
            <w:tcW w:w="1259"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38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邮政编码</w:t>
            </w:r>
          </w:p>
        </w:tc>
        <w:tc>
          <w:tcPr>
            <w:tcW w:w="1432"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通信</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地址</w:t>
            </w:r>
          </w:p>
        </w:tc>
        <w:tc>
          <w:tcPr>
            <w:tcW w:w="4078" w:type="pct"/>
            <w:gridSpan w:val="40"/>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restart"/>
            <w:vAlign w:val="center"/>
          </w:tcPr>
          <w:p w:rsidR="00366748" w:rsidRPr="00366748" w:rsidRDefault="00366748" w:rsidP="00366748">
            <w:pPr>
              <w:spacing w:line="28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基本条件</w:t>
            </w:r>
          </w:p>
        </w:tc>
        <w:tc>
          <w:tcPr>
            <w:tcW w:w="2700" w:type="pct"/>
            <w:gridSpan w:val="23"/>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实验室仪器设备数量及总值（台/套、万元）</w:t>
            </w:r>
          </w:p>
        </w:tc>
        <w:tc>
          <w:tcPr>
            <w:tcW w:w="1933" w:type="pct"/>
            <w:gridSpan w:val="19"/>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科研用房面积（平方米）</w:t>
            </w:r>
          </w:p>
        </w:tc>
      </w:tr>
      <w:tr w:rsidR="00366748" w:rsidRPr="00366748" w:rsidTr="00853831">
        <w:tblPrEx>
          <w:tblCellMar>
            <w:top w:w="0" w:type="dxa"/>
            <w:bottom w:w="0" w:type="dxa"/>
          </w:tblCellMar>
        </w:tblPrEx>
        <w:trPr>
          <w:cantSplit/>
          <w:trHeight w:val="567"/>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2700" w:type="pct"/>
            <w:gridSpan w:val="2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933" w:type="pct"/>
            <w:gridSpan w:val="19"/>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389"/>
        </w:trPr>
        <w:tc>
          <w:tcPr>
            <w:tcW w:w="367" w:type="pct"/>
            <w:vMerge w:val="restart"/>
            <w:vAlign w:val="center"/>
          </w:tcPr>
          <w:p w:rsidR="00366748" w:rsidRPr="00366748" w:rsidRDefault="00366748" w:rsidP="00366748">
            <w:pPr>
              <w:jc w:val="center"/>
              <w:rPr>
                <w:rFonts w:ascii="仿宋_GB2312" w:eastAsia="仿宋_GB2312" w:hAnsi="Times New Roman" w:cs="Times New Roman"/>
                <w:sz w:val="24"/>
                <w:szCs w:val="24"/>
              </w:rPr>
            </w:pPr>
            <w:r w:rsidRPr="00366748">
              <w:rPr>
                <w:rFonts w:ascii="仿宋_GB2312" w:eastAsia="仿宋_GB2312" w:hAnsi="Times New Roman" w:cs="Times New Roman" w:hint="eastAsia"/>
                <w:sz w:val="24"/>
                <w:szCs w:val="24"/>
              </w:rPr>
              <w:t>研究</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队伍</w:t>
            </w:r>
          </w:p>
        </w:tc>
        <w:tc>
          <w:tcPr>
            <w:tcW w:w="554" w:type="pct"/>
            <w:gridSpan w:val="2"/>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职称</w:t>
            </w:r>
          </w:p>
        </w:tc>
        <w:tc>
          <w:tcPr>
            <w:tcW w:w="2734" w:type="pct"/>
            <w:gridSpan w:val="28"/>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全职在编人员</w:t>
            </w:r>
          </w:p>
        </w:tc>
        <w:tc>
          <w:tcPr>
            <w:tcW w:w="1344" w:type="pct"/>
            <w:gridSpan w:val="1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流动人员</w:t>
            </w:r>
          </w:p>
        </w:tc>
      </w:tr>
      <w:tr w:rsidR="00366748" w:rsidRPr="00366748" w:rsidTr="00853831">
        <w:tblPrEx>
          <w:tblCellMar>
            <w:top w:w="0" w:type="dxa"/>
            <w:bottom w:w="0" w:type="dxa"/>
          </w:tblCellMar>
        </w:tblPrEx>
        <w:trPr>
          <w:cantSplit/>
          <w:trHeight w:val="551"/>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54" w:type="pct"/>
            <w:gridSpan w:val="4"/>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研究人员</w:t>
            </w:r>
          </w:p>
        </w:tc>
        <w:tc>
          <w:tcPr>
            <w:tcW w:w="462" w:type="pct"/>
            <w:gridSpan w:val="6"/>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技术人员</w:t>
            </w:r>
          </w:p>
        </w:tc>
        <w:tc>
          <w:tcPr>
            <w:tcW w:w="462" w:type="pct"/>
            <w:gridSpan w:val="4"/>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管理人员</w:t>
            </w:r>
          </w:p>
        </w:tc>
        <w:tc>
          <w:tcPr>
            <w:tcW w:w="462" w:type="pct"/>
            <w:gridSpan w:val="3"/>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博士</w:t>
            </w:r>
          </w:p>
        </w:tc>
        <w:tc>
          <w:tcPr>
            <w:tcW w:w="435" w:type="pct"/>
            <w:gridSpan w:val="7"/>
            <w:tcMar>
              <w:left w:w="28" w:type="dxa"/>
              <w:right w:w="28" w:type="dxa"/>
            </w:tcMar>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硕士</w:t>
            </w:r>
          </w:p>
        </w:tc>
        <w:tc>
          <w:tcPr>
            <w:tcW w:w="460" w:type="pct"/>
            <w:gridSpan w:val="4"/>
            <w:tcMar>
              <w:left w:w="28" w:type="dxa"/>
              <w:right w:w="28" w:type="dxa"/>
            </w:tcMar>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总计</w:t>
            </w:r>
          </w:p>
        </w:tc>
        <w:tc>
          <w:tcPr>
            <w:tcW w:w="457" w:type="pct"/>
            <w:gridSpan w:val="6"/>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访问人员</w:t>
            </w:r>
          </w:p>
        </w:tc>
        <w:tc>
          <w:tcPr>
            <w:tcW w:w="463" w:type="pct"/>
            <w:gridSpan w:val="4"/>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博士后</w:t>
            </w:r>
          </w:p>
        </w:tc>
        <w:tc>
          <w:tcPr>
            <w:tcW w:w="424" w:type="pct"/>
            <w:gridSpan w:val="2"/>
            <w:vAlign w:val="center"/>
          </w:tcPr>
          <w:p w:rsidR="00366748" w:rsidRPr="00366748" w:rsidRDefault="00366748" w:rsidP="00366748">
            <w:pPr>
              <w:spacing w:line="26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总计</w:t>
            </w:r>
          </w:p>
        </w:tc>
      </w:tr>
      <w:tr w:rsidR="00366748" w:rsidRPr="00366748" w:rsidTr="00853831">
        <w:tblPrEx>
          <w:tblCellMar>
            <w:top w:w="0" w:type="dxa"/>
            <w:bottom w:w="0" w:type="dxa"/>
          </w:tblCellMar>
        </w:tblPrEx>
        <w:trPr>
          <w:cantSplit/>
          <w:trHeight w:val="510"/>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spacing w:line="28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国家级人才</w:t>
            </w:r>
          </w:p>
        </w:tc>
        <w:tc>
          <w:tcPr>
            <w:tcW w:w="454"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3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0"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57"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3"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2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10"/>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spacing w:line="28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省部级人才</w:t>
            </w:r>
          </w:p>
        </w:tc>
        <w:tc>
          <w:tcPr>
            <w:tcW w:w="454"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3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0"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57"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3"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2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10"/>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spacing w:line="28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市级</w:t>
            </w:r>
          </w:p>
          <w:p w:rsidR="00366748" w:rsidRPr="00366748" w:rsidRDefault="00366748" w:rsidP="00366748">
            <w:pPr>
              <w:spacing w:line="280" w:lineRule="exact"/>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人才</w:t>
            </w:r>
          </w:p>
        </w:tc>
        <w:tc>
          <w:tcPr>
            <w:tcW w:w="454"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3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0"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57"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3"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2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10"/>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高级</w:t>
            </w:r>
          </w:p>
        </w:tc>
        <w:tc>
          <w:tcPr>
            <w:tcW w:w="454"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3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0"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57"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3"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2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10"/>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中级</w:t>
            </w:r>
          </w:p>
        </w:tc>
        <w:tc>
          <w:tcPr>
            <w:tcW w:w="454"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3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0"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57"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3"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2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10"/>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初级</w:t>
            </w:r>
          </w:p>
        </w:tc>
        <w:tc>
          <w:tcPr>
            <w:tcW w:w="454"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3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0"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57"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3"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2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10"/>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其它</w:t>
            </w:r>
          </w:p>
        </w:tc>
        <w:tc>
          <w:tcPr>
            <w:tcW w:w="454"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3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0"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57"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3"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2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10"/>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合计</w:t>
            </w:r>
          </w:p>
        </w:tc>
        <w:tc>
          <w:tcPr>
            <w:tcW w:w="454"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2"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3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0"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57"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63"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2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567"/>
        </w:trPr>
        <w:tc>
          <w:tcPr>
            <w:tcW w:w="367" w:type="pct"/>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lastRenderedPageBreak/>
              <w:t>近三年承担课题数</w:t>
            </w:r>
          </w:p>
        </w:tc>
        <w:tc>
          <w:tcPr>
            <w:tcW w:w="554" w:type="pct"/>
            <w:gridSpan w:val="2"/>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年度</w:t>
            </w:r>
          </w:p>
        </w:tc>
        <w:tc>
          <w:tcPr>
            <w:tcW w:w="1259"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国家级项目</w:t>
            </w:r>
          </w:p>
        </w:tc>
        <w:tc>
          <w:tcPr>
            <w:tcW w:w="138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省部级项目</w:t>
            </w:r>
          </w:p>
        </w:tc>
        <w:tc>
          <w:tcPr>
            <w:tcW w:w="759" w:type="pct"/>
            <w:gridSpan w:val="10"/>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市级</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项目</w:t>
            </w:r>
          </w:p>
        </w:tc>
        <w:tc>
          <w:tcPr>
            <w:tcW w:w="673" w:type="pct"/>
            <w:gridSpan w:val="3"/>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横向合作</w:t>
            </w:r>
          </w:p>
        </w:tc>
      </w:tr>
      <w:tr w:rsidR="00366748" w:rsidRPr="00366748" w:rsidTr="00853831">
        <w:tblPrEx>
          <w:tblCellMar>
            <w:top w:w="0" w:type="dxa"/>
            <w:bottom w:w="0" w:type="dxa"/>
          </w:tblCellMar>
        </w:tblPrEx>
        <w:trPr>
          <w:cantSplit/>
          <w:trHeight w:val="910"/>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28"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国家重大（点）项目</w:t>
            </w:r>
          </w:p>
        </w:tc>
        <w:tc>
          <w:tcPr>
            <w:tcW w:w="531"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其他</w:t>
            </w:r>
          </w:p>
        </w:tc>
        <w:tc>
          <w:tcPr>
            <w:tcW w:w="702"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省级重大(点)项目</w:t>
            </w:r>
          </w:p>
        </w:tc>
        <w:tc>
          <w:tcPr>
            <w:tcW w:w="68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其它</w:t>
            </w:r>
          </w:p>
        </w:tc>
        <w:tc>
          <w:tcPr>
            <w:tcW w:w="759" w:type="pct"/>
            <w:gridSpan w:val="10"/>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73" w:type="pct"/>
            <w:gridSpan w:val="3"/>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728"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31"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02"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8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59"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73"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728"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31"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02"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8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59"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73"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728"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31"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02"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8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59"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73"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合计</w:t>
            </w:r>
          </w:p>
        </w:tc>
        <w:tc>
          <w:tcPr>
            <w:tcW w:w="728"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31"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02"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85"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59"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73"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624"/>
        </w:trPr>
        <w:tc>
          <w:tcPr>
            <w:tcW w:w="367" w:type="pct"/>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近三年研究成果</w:t>
            </w:r>
          </w:p>
        </w:tc>
        <w:tc>
          <w:tcPr>
            <w:tcW w:w="554" w:type="pct"/>
            <w:gridSpan w:val="2"/>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获奖（项）</w:t>
            </w:r>
          </w:p>
        </w:tc>
        <w:tc>
          <w:tcPr>
            <w:tcW w:w="1134" w:type="pct"/>
            <w:gridSpan w:val="1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国家级</w:t>
            </w:r>
          </w:p>
        </w:tc>
        <w:tc>
          <w:tcPr>
            <w:tcW w:w="1134" w:type="pct"/>
            <w:gridSpan w:val="11"/>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省部级</w:t>
            </w:r>
          </w:p>
        </w:tc>
        <w:tc>
          <w:tcPr>
            <w:tcW w:w="113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市级</w:t>
            </w:r>
          </w:p>
        </w:tc>
        <w:tc>
          <w:tcPr>
            <w:tcW w:w="673" w:type="pct"/>
            <w:gridSpan w:val="3"/>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其它</w:t>
            </w:r>
          </w:p>
        </w:tc>
      </w:tr>
      <w:tr w:rsidR="00366748" w:rsidRPr="00366748" w:rsidTr="00853831">
        <w:tblPrEx>
          <w:tblCellMar>
            <w:top w:w="0" w:type="dxa"/>
            <w:bottom w:w="0" w:type="dxa"/>
          </w:tblCellMar>
        </w:tblPrEx>
        <w:trPr>
          <w:cantSplit/>
          <w:trHeigh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79" w:type="pct"/>
            <w:gridSpan w:val="3"/>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一等</w:t>
            </w:r>
          </w:p>
        </w:tc>
        <w:tc>
          <w:tcPr>
            <w:tcW w:w="377" w:type="pct"/>
            <w:gridSpan w:val="5"/>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二等</w:t>
            </w:r>
          </w:p>
        </w:tc>
        <w:tc>
          <w:tcPr>
            <w:tcW w:w="378" w:type="pct"/>
            <w:gridSpan w:val="4"/>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其他</w:t>
            </w:r>
          </w:p>
        </w:tc>
        <w:tc>
          <w:tcPr>
            <w:tcW w:w="378" w:type="pct"/>
            <w:gridSpan w:val="3"/>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一等</w:t>
            </w:r>
          </w:p>
        </w:tc>
        <w:tc>
          <w:tcPr>
            <w:tcW w:w="377" w:type="pct"/>
            <w:gridSpan w:val="3"/>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二等</w:t>
            </w:r>
          </w:p>
        </w:tc>
        <w:tc>
          <w:tcPr>
            <w:tcW w:w="380" w:type="pct"/>
            <w:gridSpan w:val="5"/>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三等</w:t>
            </w:r>
          </w:p>
        </w:tc>
        <w:tc>
          <w:tcPr>
            <w:tcW w:w="378" w:type="pct"/>
            <w:gridSpan w:val="4"/>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一等</w:t>
            </w:r>
          </w:p>
        </w:tc>
        <w:tc>
          <w:tcPr>
            <w:tcW w:w="378" w:type="pct"/>
            <w:gridSpan w:val="4"/>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二等</w:t>
            </w:r>
          </w:p>
        </w:tc>
        <w:tc>
          <w:tcPr>
            <w:tcW w:w="381" w:type="pct"/>
            <w:gridSpan w:val="6"/>
            <w:tcMar>
              <w:left w:w="57" w:type="dxa"/>
              <w:right w:w="57" w:type="dxa"/>
            </w:tcMar>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三等</w:t>
            </w:r>
          </w:p>
        </w:tc>
        <w:tc>
          <w:tcPr>
            <w:tcW w:w="673" w:type="pct"/>
            <w:gridSpan w:val="3"/>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79"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77" w:type="pct"/>
            <w:gridSpan w:val="5"/>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78"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78"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77"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80" w:type="pct"/>
            <w:gridSpan w:val="5"/>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78"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78"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81"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673"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hRule="exac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论文（篇）</w:t>
            </w:r>
          </w:p>
        </w:tc>
        <w:tc>
          <w:tcPr>
            <w:tcW w:w="915"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外文刊物</w:t>
            </w:r>
          </w:p>
        </w:tc>
        <w:tc>
          <w:tcPr>
            <w:tcW w:w="990" w:type="pct"/>
            <w:gridSpan w:val="9"/>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中文刊物</w:t>
            </w:r>
          </w:p>
        </w:tc>
        <w:tc>
          <w:tcPr>
            <w:tcW w:w="1060" w:type="pct"/>
            <w:gridSpan w:val="11"/>
            <w:vAlign w:val="center"/>
          </w:tcPr>
          <w:p w:rsidR="00366748" w:rsidRPr="00366748" w:rsidRDefault="00366748" w:rsidP="00366748">
            <w:pPr>
              <w:ind w:left="-85" w:right="-108" w:hanging="23"/>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其中SCI收录</w:t>
            </w:r>
          </w:p>
        </w:tc>
        <w:tc>
          <w:tcPr>
            <w:tcW w:w="1113" w:type="pct"/>
            <w:gridSpan w:val="10"/>
            <w:vAlign w:val="center"/>
          </w:tcPr>
          <w:p w:rsidR="00366748" w:rsidRPr="00366748" w:rsidRDefault="00366748" w:rsidP="00366748">
            <w:pPr>
              <w:ind w:left="-85" w:right="-108" w:hanging="23"/>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其中EI收录</w:t>
            </w:r>
          </w:p>
        </w:tc>
      </w:tr>
      <w:tr w:rsidR="00366748" w:rsidRPr="00366748" w:rsidTr="00853831">
        <w:tblPrEx>
          <w:tblCellMar>
            <w:top w:w="0" w:type="dxa"/>
            <w:bottom w:w="0" w:type="dxa"/>
          </w:tblCellMar>
        </w:tblPrEx>
        <w:trPr>
          <w:cantSplit/>
          <w:trHeight w:hRule="exac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915" w:type="pct"/>
            <w:gridSpan w:val="10"/>
            <w:vAlign w:val="center"/>
          </w:tcPr>
          <w:p w:rsidR="00366748" w:rsidRPr="00366748" w:rsidRDefault="00366748" w:rsidP="00366748">
            <w:pPr>
              <w:ind w:right="-108" w:hanging="108"/>
              <w:jc w:val="center"/>
              <w:rPr>
                <w:rFonts w:ascii="黑体" w:eastAsia="黑体" w:hAnsi="Times New Roman" w:cs="Times New Roman" w:hint="eastAsia"/>
                <w:szCs w:val="24"/>
              </w:rPr>
            </w:pPr>
          </w:p>
        </w:tc>
        <w:tc>
          <w:tcPr>
            <w:tcW w:w="990" w:type="pct"/>
            <w:gridSpan w:val="9"/>
            <w:vAlign w:val="center"/>
          </w:tcPr>
          <w:p w:rsidR="00366748" w:rsidRPr="00366748" w:rsidRDefault="00366748" w:rsidP="00366748">
            <w:pPr>
              <w:ind w:left="-125" w:right="-108" w:firstLine="17"/>
              <w:jc w:val="center"/>
              <w:rPr>
                <w:rFonts w:ascii="黑体" w:eastAsia="黑体" w:hAnsi="Times New Roman" w:cs="Times New Roman" w:hint="eastAsia"/>
                <w:szCs w:val="24"/>
              </w:rPr>
            </w:pPr>
          </w:p>
        </w:tc>
        <w:tc>
          <w:tcPr>
            <w:tcW w:w="1060" w:type="pct"/>
            <w:gridSpan w:val="11"/>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113"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hRule="exac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专著（部）</w:t>
            </w:r>
          </w:p>
        </w:tc>
        <w:tc>
          <w:tcPr>
            <w:tcW w:w="915" w:type="pct"/>
            <w:gridSpan w:val="10"/>
            <w:vAlign w:val="center"/>
          </w:tcPr>
          <w:p w:rsidR="00366748" w:rsidRPr="00366748" w:rsidRDefault="00366748" w:rsidP="00366748">
            <w:pPr>
              <w:ind w:right="-108" w:hanging="108"/>
              <w:jc w:val="center"/>
              <w:rPr>
                <w:rFonts w:ascii="黑体" w:eastAsia="黑体" w:hAnsi="Times New Roman" w:cs="Times New Roman" w:hint="eastAsia"/>
                <w:szCs w:val="24"/>
              </w:rPr>
            </w:pPr>
            <w:r w:rsidRPr="00366748">
              <w:rPr>
                <w:rFonts w:ascii="仿宋_GB2312" w:eastAsia="仿宋_GB2312" w:hAnsi="Times New Roman" w:cs="Times New Roman" w:hint="eastAsia"/>
                <w:sz w:val="24"/>
                <w:szCs w:val="24"/>
              </w:rPr>
              <w:t>外文</w:t>
            </w:r>
          </w:p>
        </w:tc>
        <w:tc>
          <w:tcPr>
            <w:tcW w:w="990" w:type="pct"/>
            <w:gridSpan w:val="9"/>
            <w:vAlign w:val="center"/>
          </w:tcPr>
          <w:p w:rsidR="00366748" w:rsidRPr="00366748" w:rsidRDefault="00366748" w:rsidP="00366748">
            <w:pPr>
              <w:ind w:left="-125" w:right="-108" w:firstLine="17"/>
              <w:jc w:val="center"/>
              <w:rPr>
                <w:rFonts w:ascii="黑体" w:eastAsia="黑体" w:hAnsi="Times New Roman" w:cs="Times New Roman" w:hint="eastAsia"/>
                <w:szCs w:val="24"/>
              </w:rPr>
            </w:pPr>
            <w:r w:rsidRPr="00366748">
              <w:rPr>
                <w:rFonts w:ascii="仿宋_GB2312" w:eastAsia="仿宋_GB2312" w:hAnsi="Times New Roman" w:cs="Times New Roman" w:hint="eastAsia"/>
                <w:sz w:val="24"/>
                <w:szCs w:val="24"/>
              </w:rPr>
              <w:t>中文</w:t>
            </w:r>
          </w:p>
        </w:tc>
        <w:tc>
          <w:tcPr>
            <w:tcW w:w="1060" w:type="pct"/>
            <w:gridSpan w:val="11"/>
            <w:vAlign w:val="center"/>
          </w:tcPr>
          <w:p w:rsidR="00366748" w:rsidRPr="00366748" w:rsidRDefault="00366748" w:rsidP="00366748">
            <w:pPr>
              <w:ind w:left="-85" w:right="-108" w:hanging="23"/>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其中SCI收录</w:t>
            </w:r>
          </w:p>
        </w:tc>
        <w:tc>
          <w:tcPr>
            <w:tcW w:w="1113" w:type="pct"/>
            <w:gridSpan w:val="10"/>
            <w:vAlign w:val="center"/>
          </w:tcPr>
          <w:p w:rsidR="00366748" w:rsidRPr="00366748" w:rsidRDefault="00366748" w:rsidP="00366748">
            <w:pPr>
              <w:ind w:left="-85" w:right="-108" w:hanging="23"/>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其中EI收录</w:t>
            </w:r>
          </w:p>
        </w:tc>
      </w:tr>
      <w:tr w:rsidR="00366748" w:rsidRPr="00366748" w:rsidTr="00853831">
        <w:tblPrEx>
          <w:tblCellMar>
            <w:top w:w="0" w:type="dxa"/>
            <w:bottom w:w="0" w:type="dxa"/>
          </w:tblCellMar>
        </w:tblPrEx>
        <w:trPr>
          <w:cantSplit/>
          <w:trHeight w:hRule="exac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915" w:type="pct"/>
            <w:gridSpan w:val="10"/>
            <w:vAlign w:val="center"/>
          </w:tcPr>
          <w:p w:rsidR="00366748" w:rsidRPr="00366748" w:rsidRDefault="00366748" w:rsidP="00366748">
            <w:pPr>
              <w:ind w:right="-108" w:hanging="108"/>
              <w:jc w:val="center"/>
              <w:rPr>
                <w:rFonts w:ascii="黑体" w:eastAsia="黑体" w:hAnsi="Times New Roman" w:cs="Times New Roman" w:hint="eastAsia"/>
                <w:szCs w:val="24"/>
              </w:rPr>
            </w:pPr>
          </w:p>
        </w:tc>
        <w:tc>
          <w:tcPr>
            <w:tcW w:w="990" w:type="pct"/>
            <w:gridSpan w:val="9"/>
            <w:vAlign w:val="center"/>
          </w:tcPr>
          <w:p w:rsidR="00366748" w:rsidRPr="00366748" w:rsidRDefault="00366748" w:rsidP="00366748">
            <w:pPr>
              <w:ind w:left="-125" w:right="-108" w:firstLine="17"/>
              <w:jc w:val="center"/>
              <w:rPr>
                <w:rFonts w:ascii="黑体" w:eastAsia="黑体" w:hAnsi="Times New Roman" w:cs="Times New Roman" w:hint="eastAsia"/>
                <w:szCs w:val="24"/>
              </w:rPr>
            </w:pPr>
          </w:p>
        </w:tc>
        <w:tc>
          <w:tcPr>
            <w:tcW w:w="1060" w:type="pct"/>
            <w:gridSpan w:val="11"/>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113"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hRule="exac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学术会议报告（次）</w:t>
            </w:r>
          </w:p>
        </w:tc>
        <w:tc>
          <w:tcPr>
            <w:tcW w:w="915" w:type="pct"/>
            <w:gridSpan w:val="10"/>
            <w:vAlign w:val="center"/>
          </w:tcPr>
          <w:p w:rsidR="00366748" w:rsidRPr="00366748" w:rsidRDefault="00366748" w:rsidP="00366748">
            <w:pPr>
              <w:ind w:right="-108" w:hanging="108"/>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国际</w:t>
            </w:r>
          </w:p>
        </w:tc>
        <w:tc>
          <w:tcPr>
            <w:tcW w:w="990" w:type="pct"/>
            <w:gridSpan w:val="9"/>
            <w:vAlign w:val="center"/>
          </w:tcPr>
          <w:p w:rsidR="00366748" w:rsidRPr="00366748" w:rsidRDefault="00366748" w:rsidP="00366748">
            <w:pPr>
              <w:ind w:left="-125" w:right="-108" w:firstLine="17"/>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其中国际特邀</w:t>
            </w:r>
          </w:p>
        </w:tc>
        <w:tc>
          <w:tcPr>
            <w:tcW w:w="1060" w:type="pct"/>
            <w:gridSpan w:val="11"/>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国内</w:t>
            </w:r>
          </w:p>
        </w:tc>
        <w:tc>
          <w:tcPr>
            <w:tcW w:w="1113"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其中国内特邀</w:t>
            </w:r>
          </w:p>
        </w:tc>
      </w:tr>
      <w:tr w:rsidR="00366748" w:rsidRPr="00366748" w:rsidTr="00853831">
        <w:tblPrEx>
          <w:tblCellMar>
            <w:top w:w="0" w:type="dxa"/>
            <w:bottom w:w="0" w:type="dxa"/>
          </w:tblCellMar>
        </w:tblPrEx>
        <w:trPr>
          <w:cantSplit/>
          <w:trHeight w:hRule="exac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915"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990" w:type="pct"/>
            <w:gridSpan w:val="9"/>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060" w:type="pct"/>
            <w:gridSpan w:val="11"/>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113"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hRule="exac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发明专利（项）</w:t>
            </w:r>
          </w:p>
        </w:tc>
        <w:tc>
          <w:tcPr>
            <w:tcW w:w="1378"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总数</w:t>
            </w:r>
          </w:p>
        </w:tc>
        <w:tc>
          <w:tcPr>
            <w:tcW w:w="1183" w:type="pct"/>
            <w:gridSpan w:val="12"/>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已授权数</w:t>
            </w:r>
          </w:p>
        </w:tc>
        <w:tc>
          <w:tcPr>
            <w:tcW w:w="151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申请数</w:t>
            </w:r>
          </w:p>
        </w:tc>
      </w:tr>
      <w:tr w:rsidR="00366748" w:rsidRPr="00366748" w:rsidTr="00853831">
        <w:tblPrEx>
          <w:tblCellMar>
            <w:top w:w="0" w:type="dxa"/>
            <w:bottom w:w="0" w:type="dxa"/>
          </w:tblCellMar>
        </w:tblPrEx>
        <w:trPr>
          <w:cantSplit/>
          <w:trHeight w:hRule="exac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554" w:type="pct"/>
            <w:gridSpan w:val="2"/>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378"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183" w:type="pct"/>
            <w:gridSpan w:val="12"/>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1517" w:type="pct"/>
            <w:gridSpan w:val="14"/>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851"/>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85"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技术转让（项）</w:t>
            </w:r>
          </w:p>
        </w:tc>
        <w:tc>
          <w:tcPr>
            <w:tcW w:w="677"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886"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技术转让收益（万元）</w:t>
            </w:r>
          </w:p>
        </w:tc>
        <w:tc>
          <w:tcPr>
            <w:tcW w:w="768" w:type="pct"/>
            <w:gridSpan w:val="10"/>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768" w:type="pct"/>
            <w:gridSpan w:val="9"/>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应用项目（项）</w:t>
            </w:r>
          </w:p>
        </w:tc>
        <w:tc>
          <w:tcPr>
            <w:tcW w:w="749" w:type="pct"/>
            <w:gridSpan w:val="5"/>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851"/>
        </w:trPr>
        <w:tc>
          <w:tcPr>
            <w:tcW w:w="367" w:type="pct"/>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近三年投入</w:t>
            </w:r>
          </w:p>
        </w:tc>
        <w:tc>
          <w:tcPr>
            <w:tcW w:w="1182"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市科技经费</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（万元）</w:t>
            </w:r>
          </w:p>
        </w:tc>
        <w:tc>
          <w:tcPr>
            <w:tcW w:w="1166" w:type="pct"/>
            <w:gridSpan w:val="11"/>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其它政府投入</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（万元）</w:t>
            </w:r>
          </w:p>
        </w:tc>
        <w:tc>
          <w:tcPr>
            <w:tcW w:w="1137" w:type="pct"/>
            <w:gridSpan w:val="13"/>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横向合作投入</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（万元）</w:t>
            </w:r>
          </w:p>
        </w:tc>
        <w:tc>
          <w:tcPr>
            <w:tcW w:w="1148" w:type="pct"/>
            <w:gridSpan w:val="11"/>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依托单位</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（万元）</w:t>
            </w:r>
          </w:p>
        </w:tc>
      </w:tr>
      <w:tr w:rsidR="00366748" w:rsidRPr="00366748" w:rsidTr="00853831">
        <w:tblPrEx>
          <w:tblCellMar>
            <w:top w:w="0" w:type="dxa"/>
            <w:bottom w:w="0" w:type="dxa"/>
          </w:tblCellMar>
        </w:tblPrEx>
        <w:trPr>
          <w:cantSplit/>
          <w:trHeigh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91" w:type="pct"/>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383" w:type="pct"/>
            <w:gridSpan w:val="2"/>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408" w:type="pct"/>
            <w:gridSpan w:val="4"/>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367" w:type="pct"/>
            <w:gridSpan w:val="6"/>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383" w:type="pct"/>
            <w:gridSpan w:val="3"/>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416" w:type="pct"/>
            <w:gridSpan w:val="2"/>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366" w:type="pct"/>
            <w:gridSpan w:val="6"/>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367" w:type="pct"/>
            <w:gridSpan w:val="3"/>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404" w:type="pct"/>
            <w:gridSpan w:val="4"/>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419" w:type="pct"/>
            <w:gridSpan w:val="7"/>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387" w:type="pct"/>
            <w:gridSpan w:val="3"/>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c>
          <w:tcPr>
            <w:tcW w:w="342" w:type="pct"/>
            <w:vAlign w:val="center"/>
          </w:tcPr>
          <w:p w:rsidR="00366748" w:rsidRPr="00366748" w:rsidRDefault="00366748" w:rsidP="00366748">
            <w:pPr>
              <w:jc w:val="right"/>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tc>
      </w:tr>
      <w:tr w:rsidR="00366748" w:rsidRPr="00366748" w:rsidTr="00853831">
        <w:tblPrEx>
          <w:tblCellMar>
            <w:top w:w="0" w:type="dxa"/>
            <w:bottom w:w="0" w:type="dxa"/>
          </w:tblCellMar>
        </w:tblPrEx>
        <w:trPr>
          <w:cantSplit/>
          <w:trHeight w:val="624"/>
        </w:trPr>
        <w:tc>
          <w:tcPr>
            <w:tcW w:w="367"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91" w:type="pct"/>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83"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08"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67"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83"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16" w:type="pct"/>
            <w:gridSpan w:val="2"/>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66" w:type="pct"/>
            <w:gridSpan w:val="6"/>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67"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04" w:type="pct"/>
            <w:gridSpan w:val="4"/>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419" w:type="pct"/>
            <w:gridSpan w:val="7"/>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87" w:type="pct"/>
            <w:gridSpan w:val="3"/>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342" w:type="pct"/>
            <w:vAlign w:val="center"/>
          </w:tcPr>
          <w:p w:rsidR="00366748" w:rsidRPr="00366748" w:rsidRDefault="00366748" w:rsidP="00366748">
            <w:pPr>
              <w:jc w:val="center"/>
              <w:rPr>
                <w:rFonts w:ascii="仿宋_GB2312" w:eastAsia="仿宋_GB2312" w:hAnsi="Times New Roman" w:cs="Times New Roman" w:hint="eastAsia"/>
                <w:sz w:val="24"/>
                <w:szCs w:val="24"/>
              </w:rPr>
            </w:pPr>
          </w:p>
        </w:tc>
      </w:tr>
    </w:tbl>
    <w:p w:rsidR="00366748" w:rsidRPr="00366748" w:rsidRDefault="00366748" w:rsidP="00366748">
      <w:pPr>
        <w:rPr>
          <w:rFonts w:ascii="Times New Roman" w:eastAsia="仿宋_GB2312" w:hAnsi="Times New Roman" w:cs="Times New Roman" w:hint="eastAsia"/>
          <w:b/>
          <w:sz w:val="28"/>
          <w:szCs w:val="28"/>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27"/>
        <w:gridCol w:w="7800"/>
      </w:tblGrid>
      <w:tr w:rsidR="00366748" w:rsidRPr="00366748" w:rsidTr="00853831">
        <w:tblPrEx>
          <w:tblCellMar>
            <w:top w:w="0" w:type="dxa"/>
            <w:bottom w:w="0" w:type="dxa"/>
          </w:tblCellMar>
        </w:tblPrEx>
        <w:trPr>
          <w:cantSplit/>
          <w:trHeight w:val="3270"/>
        </w:trPr>
        <w:tc>
          <w:tcPr>
            <w:tcW w:w="352" w:type="pct"/>
            <w:vMerge w:val="restar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近</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三</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年</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对</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外</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科</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技</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合</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作</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交</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流</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情</w:t>
            </w:r>
          </w:p>
          <w:p w:rsidR="00366748" w:rsidRPr="00366748" w:rsidRDefault="00366748" w:rsidP="00366748">
            <w:pPr>
              <w:jc w:val="center"/>
              <w:rPr>
                <w:rFonts w:ascii="仿宋_GB2312" w:eastAsia="仿宋_GB2312" w:hAnsi="Times New Roman" w:cs="Times New Roman" w:hint="eastAsia"/>
                <w:sz w:val="24"/>
                <w:szCs w:val="24"/>
              </w:rPr>
            </w:pPr>
            <w:proofErr w:type="gramStart"/>
            <w:r w:rsidRPr="00366748">
              <w:rPr>
                <w:rFonts w:ascii="仿宋_GB2312" w:eastAsia="仿宋_GB2312" w:hAnsi="Times New Roman" w:cs="Times New Roman" w:hint="eastAsia"/>
                <w:sz w:val="24"/>
                <w:szCs w:val="24"/>
              </w:rPr>
              <w:t>况</w:t>
            </w:r>
            <w:proofErr w:type="gramEnd"/>
          </w:p>
        </w:tc>
        <w:tc>
          <w:tcPr>
            <w:tcW w:w="294" w:type="pc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对</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外</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交</w:t>
            </w: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流</w:t>
            </w:r>
          </w:p>
        </w:tc>
        <w:tc>
          <w:tcPr>
            <w:tcW w:w="4354" w:type="pct"/>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3593"/>
        </w:trPr>
        <w:tc>
          <w:tcPr>
            <w:tcW w:w="352"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294" w:type="pc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合</w:t>
            </w:r>
          </w:p>
          <w:p w:rsidR="00366748" w:rsidRPr="00366748" w:rsidRDefault="00366748" w:rsidP="00366748">
            <w:pPr>
              <w:jc w:val="center"/>
              <w:rPr>
                <w:rFonts w:ascii="仿宋_GB2312" w:eastAsia="仿宋_GB2312" w:hAnsi="Times New Roman" w:cs="Times New Roman" w:hint="eastAsia"/>
                <w:sz w:val="24"/>
                <w:szCs w:val="24"/>
              </w:rPr>
            </w:pP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作</w:t>
            </w:r>
          </w:p>
        </w:tc>
        <w:tc>
          <w:tcPr>
            <w:tcW w:w="4354" w:type="pct"/>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3270"/>
        </w:trPr>
        <w:tc>
          <w:tcPr>
            <w:tcW w:w="352"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294" w:type="pc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对外培训</w:t>
            </w:r>
          </w:p>
        </w:tc>
        <w:tc>
          <w:tcPr>
            <w:tcW w:w="4354" w:type="pct"/>
            <w:vAlign w:val="center"/>
          </w:tcPr>
          <w:p w:rsidR="00366748" w:rsidRPr="00366748" w:rsidRDefault="00366748" w:rsidP="00366748">
            <w:pPr>
              <w:jc w:val="center"/>
              <w:rPr>
                <w:rFonts w:ascii="仿宋_GB2312"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3270"/>
        </w:trPr>
        <w:tc>
          <w:tcPr>
            <w:tcW w:w="352" w:type="pct"/>
            <w:vMerge/>
            <w:vAlign w:val="center"/>
          </w:tcPr>
          <w:p w:rsidR="00366748" w:rsidRPr="00366748" w:rsidRDefault="00366748" w:rsidP="00366748">
            <w:pPr>
              <w:jc w:val="center"/>
              <w:rPr>
                <w:rFonts w:ascii="仿宋_GB2312" w:eastAsia="仿宋_GB2312" w:hAnsi="Times New Roman" w:cs="Times New Roman" w:hint="eastAsia"/>
                <w:sz w:val="24"/>
                <w:szCs w:val="24"/>
              </w:rPr>
            </w:pPr>
          </w:p>
        </w:tc>
        <w:tc>
          <w:tcPr>
            <w:tcW w:w="294" w:type="pct"/>
            <w:vAlign w:val="center"/>
          </w:tcPr>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共</w:t>
            </w:r>
          </w:p>
          <w:p w:rsidR="00366748" w:rsidRPr="00366748" w:rsidRDefault="00366748" w:rsidP="00366748">
            <w:pPr>
              <w:jc w:val="center"/>
              <w:rPr>
                <w:rFonts w:ascii="仿宋_GB2312" w:eastAsia="仿宋_GB2312" w:hAnsi="Times New Roman" w:cs="Times New Roman" w:hint="eastAsia"/>
                <w:sz w:val="24"/>
                <w:szCs w:val="24"/>
              </w:rPr>
            </w:pPr>
          </w:p>
          <w:p w:rsidR="00366748" w:rsidRPr="00366748" w:rsidRDefault="00366748" w:rsidP="00366748">
            <w:pPr>
              <w:jc w:val="center"/>
              <w:rPr>
                <w:rFonts w:ascii="仿宋_GB2312" w:eastAsia="仿宋_GB2312" w:hAnsi="Times New Roman" w:cs="Times New Roman" w:hint="eastAsia"/>
                <w:sz w:val="24"/>
                <w:szCs w:val="24"/>
              </w:rPr>
            </w:pPr>
            <w:r w:rsidRPr="00366748">
              <w:rPr>
                <w:rFonts w:ascii="仿宋_GB2312" w:eastAsia="仿宋_GB2312" w:hAnsi="Times New Roman" w:cs="Times New Roman" w:hint="eastAsia"/>
                <w:sz w:val="24"/>
                <w:szCs w:val="24"/>
              </w:rPr>
              <w:t>享</w:t>
            </w:r>
          </w:p>
        </w:tc>
        <w:tc>
          <w:tcPr>
            <w:tcW w:w="4354" w:type="pct"/>
            <w:vAlign w:val="center"/>
          </w:tcPr>
          <w:p w:rsidR="00366748" w:rsidRPr="00366748" w:rsidRDefault="00366748" w:rsidP="00366748">
            <w:pPr>
              <w:jc w:val="center"/>
              <w:rPr>
                <w:rFonts w:ascii="仿宋_GB2312" w:eastAsia="仿宋_GB2312" w:hAnsi="Times New Roman" w:cs="Times New Roman" w:hint="eastAsia"/>
                <w:sz w:val="24"/>
                <w:szCs w:val="24"/>
              </w:rPr>
            </w:pPr>
          </w:p>
        </w:tc>
      </w:tr>
    </w:tbl>
    <w:p w:rsidR="00366748" w:rsidRPr="00366748" w:rsidRDefault="00366748" w:rsidP="00366748">
      <w:pPr>
        <w:spacing w:line="120" w:lineRule="exact"/>
        <w:rPr>
          <w:rFonts w:ascii="Times New Roman" w:eastAsia="仿宋_GB2312" w:hAnsi="Times New Roman" w:cs="Times New Roman"/>
          <w:b/>
          <w:sz w:val="28"/>
          <w:szCs w:val="28"/>
        </w:rPr>
      </w:pPr>
    </w:p>
    <w:p w:rsidR="00366748" w:rsidRPr="00366748" w:rsidRDefault="00366748" w:rsidP="00366748">
      <w:pPr>
        <w:rPr>
          <w:rFonts w:ascii="Times New Roman" w:eastAsia="仿宋_GB2312" w:hAnsi="Times New Roman" w:cs="Times New Roman" w:hint="eastAsia"/>
          <w:b/>
          <w:sz w:val="28"/>
          <w:szCs w:val="28"/>
        </w:rPr>
      </w:pPr>
      <w:r w:rsidRPr="00366748">
        <w:rPr>
          <w:rFonts w:ascii="Times New Roman" w:eastAsia="黑体" w:hAnsi="Times New Roman" w:cs="Times New Roman" w:hint="eastAsia"/>
          <w:sz w:val="28"/>
          <w:szCs w:val="24"/>
        </w:rPr>
        <w:lastRenderedPageBreak/>
        <w:t>二、</w:t>
      </w:r>
      <w:r w:rsidRPr="00366748">
        <w:rPr>
          <w:rFonts w:ascii="Times New Roman" w:eastAsia="黑体" w:hAnsi="Times New Roman" w:cs="Times New Roman"/>
          <w:sz w:val="28"/>
          <w:szCs w:val="24"/>
        </w:rPr>
        <w:t>实验室建设</w:t>
      </w:r>
      <w:r w:rsidRPr="00366748">
        <w:rPr>
          <w:rFonts w:ascii="Times New Roman" w:eastAsia="黑体" w:hAnsi="Times New Roman" w:cs="Times New Roman" w:hint="eastAsia"/>
          <w:sz w:val="28"/>
          <w:szCs w:val="24"/>
        </w:rPr>
        <w:t>的</w:t>
      </w:r>
      <w:r w:rsidRPr="00366748">
        <w:rPr>
          <w:rFonts w:ascii="Times New Roman" w:eastAsia="黑体" w:hAnsi="Times New Roman" w:cs="Times New Roman"/>
          <w:sz w:val="28"/>
          <w:szCs w:val="24"/>
        </w:rPr>
        <w:t>目的、意义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366748" w:rsidRPr="00366748" w:rsidTr="00853831">
        <w:tblPrEx>
          <w:tblCellMar>
            <w:top w:w="0" w:type="dxa"/>
            <w:bottom w:w="0" w:type="dxa"/>
          </w:tblCellMar>
        </w:tblPrEx>
        <w:trPr>
          <w:trHeight w:val="13513"/>
        </w:trPr>
        <w:tc>
          <w:tcPr>
            <w:tcW w:w="9030" w:type="dxa"/>
          </w:tcPr>
          <w:p w:rsidR="00366748" w:rsidRPr="00366748" w:rsidRDefault="00366748" w:rsidP="00366748">
            <w:pPr>
              <w:widowControl/>
              <w:spacing w:before="100" w:beforeAutospacing="1" w:after="100" w:afterAutospacing="1"/>
              <w:jc w:val="left"/>
              <w:rPr>
                <w:rFonts w:ascii="宋体" w:eastAsia="宋体" w:hAnsi="宋体" w:cs="Times New Roman" w:hint="eastAsia"/>
                <w:kern w:val="0"/>
                <w:sz w:val="24"/>
                <w:szCs w:val="24"/>
              </w:rPr>
            </w:pPr>
            <w:r w:rsidRPr="00366748">
              <w:rPr>
                <w:rFonts w:ascii="Times New Roman" w:eastAsia="仿宋_GB2312" w:hAnsi="Times New Roman" w:cs="Times New Roman" w:hint="eastAsia"/>
                <w:sz w:val="24"/>
                <w:szCs w:val="24"/>
              </w:rPr>
              <w:t>（实验室对地方经济、社会发展和科技进步的作用，在本行业、学科领域中所处的地位和作用，建设实验室的意义。）</w:t>
            </w:r>
          </w:p>
          <w:p w:rsidR="00366748" w:rsidRPr="00366748" w:rsidRDefault="00366748" w:rsidP="00366748">
            <w:pPr>
              <w:widowControl/>
              <w:spacing w:before="100" w:beforeAutospacing="1" w:after="100" w:afterAutospacing="1"/>
              <w:jc w:val="left"/>
              <w:rPr>
                <w:rFonts w:ascii="宋体" w:eastAsia="仿宋_GB2312" w:hAnsi="宋体" w:cs="Times New Roman" w:hint="eastAsia"/>
                <w:kern w:val="0"/>
                <w:sz w:val="28"/>
                <w:szCs w:val="24"/>
              </w:rPr>
            </w:pPr>
          </w:p>
        </w:tc>
      </w:tr>
    </w:tbl>
    <w:p w:rsidR="00366748" w:rsidRPr="00366748" w:rsidRDefault="00366748" w:rsidP="00366748">
      <w:pPr>
        <w:rPr>
          <w:rFonts w:ascii="Times New Roman" w:eastAsia="黑体" w:hAnsi="Times New Roman" w:cs="Times New Roman" w:hint="eastAsia"/>
          <w:sz w:val="28"/>
          <w:szCs w:val="24"/>
        </w:rPr>
      </w:pPr>
      <w:r w:rsidRPr="00366748">
        <w:rPr>
          <w:rFonts w:ascii="Times New Roman" w:eastAsia="黑体" w:hAnsi="Times New Roman" w:cs="Times New Roman" w:hint="eastAsia"/>
          <w:sz w:val="28"/>
          <w:szCs w:val="24"/>
        </w:rPr>
        <w:lastRenderedPageBreak/>
        <w:t>三、实验室研究方向与研究内容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366748" w:rsidRPr="00366748" w:rsidTr="00853831">
        <w:tblPrEx>
          <w:tblCellMar>
            <w:top w:w="0" w:type="dxa"/>
            <w:bottom w:w="0" w:type="dxa"/>
          </w:tblCellMar>
        </w:tblPrEx>
        <w:trPr>
          <w:trHeight w:val="13371"/>
        </w:trPr>
        <w:tc>
          <w:tcPr>
            <w:tcW w:w="9030" w:type="dxa"/>
          </w:tcPr>
          <w:p w:rsidR="00366748" w:rsidRPr="00366748" w:rsidRDefault="00366748" w:rsidP="00366748">
            <w:pPr>
              <w:rPr>
                <w:rFonts w:ascii="Times New Roman" w:eastAsia="仿宋_GB2312" w:hAnsi="Times New Roman" w:cs="Times New Roman" w:hint="eastAsia"/>
                <w:sz w:val="28"/>
                <w:szCs w:val="24"/>
              </w:rPr>
            </w:pPr>
            <w:r w:rsidRPr="00366748">
              <w:rPr>
                <w:rFonts w:ascii="Times New Roman" w:eastAsia="仿宋_GB2312" w:hAnsi="Times New Roman" w:cs="Times New Roman" w:hint="eastAsia"/>
                <w:sz w:val="24"/>
                <w:szCs w:val="24"/>
              </w:rPr>
              <w:t>（一般应有</w:t>
            </w:r>
            <w:r w:rsidRPr="00366748">
              <w:rPr>
                <w:rFonts w:ascii="Times New Roman" w:eastAsia="仿宋_GB2312" w:hAnsi="Times New Roman" w:cs="Times New Roman" w:hint="eastAsia"/>
                <w:sz w:val="24"/>
                <w:szCs w:val="24"/>
              </w:rPr>
              <w:t>2-5</w:t>
            </w:r>
            <w:r w:rsidRPr="00366748">
              <w:rPr>
                <w:rFonts w:ascii="Times New Roman" w:eastAsia="仿宋_GB2312" w:hAnsi="Times New Roman" w:cs="Times New Roman" w:hint="eastAsia"/>
                <w:sz w:val="24"/>
                <w:szCs w:val="24"/>
              </w:rPr>
              <w:t>个研究方向，对每个方向开展的研究内容作简要介绍）</w:t>
            </w:r>
          </w:p>
        </w:tc>
      </w:tr>
    </w:tbl>
    <w:p w:rsidR="00366748" w:rsidRPr="00366748" w:rsidRDefault="00366748" w:rsidP="00366748">
      <w:pPr>
        <w:rPr>
          <w:rFonts w:ascii="Times New Roman" w:eastAsia="黑体" w:hAnsi="Times New Roman" w:cs="Times New Roman" w:hint="eastAsia"/>
          <w:sz w:val="28"/>
          <w:szCs w:val="24"/>
        </w:rPr>
      </w:pPr>
      <w:r w:rsidRPr="00366748">
        <w:rPr>
          <w:rFonts w:ascii="Times New Roman" w:eastAsia="黑体" w:hAnsi="Times New Roman" w:cs="Times New Roman" w:hint="eastAsia"/>
          <w:sz w:val="28"/>
          <w:szCs w:val="24"/>
        </w:rPr>
        <w:lastRenderedPageBreak/>
        <w:t>四、实验室工作基础和研究水平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366748" w:rsidRPr="00366748" w:rsidTr="00853831">
        <w:tblPrEx>
          <w:tblCellMar>
            <w:top w:w="0" w:type="dxa"/>
            <w:bottom w:w="0" w:type="dxa"/>
          </w:tblCellMar>
        </w:tblPrEx>
        <w:trPr>
          <w:trHeight w:val="13371"/>
        </w:trPr>
        <w:tc>
          <w:tcPr>
            <w:tcW w:w="9030" w:type="dxa"/>
          </w:tcPr>
          <w:p w:rsidR="00366748" w:rsidRPr="00366748" w:rsidRDefault="00366748" w:rsidP="00366748">
            <w:pPr>
              <w:widowControl/>
              <w:spacing w:before="100" w:beforeAutospacing="1" w:after="100" w:afterAutospacing="1"/>
              <w:jc w:val="left"/>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w:t>
            </w:r>
            <w:r w:rsidRPr="00366748">
              <w:rPr>
                <w:rFonts w:ascii="Times New Roman" w:eastAsia="仿宋_GB2312" w:hAnsi="Times New Roman" w:cs="Times New Roman"/>
                <w:sz w:val="24"/>
                <w:szCs w:val="24"/>
              </w:rPr>
              <w:t>近</w:t>
            </w:r>
            <w:r w:rsidRPr="00366748">
              <w:rPr>
                <w:rFonts w:ascii="Times New Roman" w:eastAsia="仿宋_GB2312" w:hAnsi="Times New Roman" w:cs="Times New Roman" w:hint="eastAsia"/>
                <w:sz w:val="24"/>
                <w:szCs w:val="24"/>
              </w:rPr>
              <w:t>三</w:t>
            </w:r>
            <w:r w:rsidRPr="00366748">
              <w:rPr>
                <w:rFonts w:ascii="Times New Roman" w:eastAsia="仿宋_GB2312" w:hAnsi="Times New Roman" w:cs="Times New Roman"/>
                <w:sz w:val="24"/>
                <w:szCs w:val="24"/>
              </w:rPr>
              <w:t>年</w:t>
            </w:r>
            <w:r w:rsidRPr="00366748">
              <w:rPr>
                <w:rFonts w:ascii="Times New Roman" w:eastAsia="仿宋_GB2312" w:hAnsi="Times New Roman" w:cs="Times New Roman" w:hint="eastAsia"/>
                <w:sz w:val="24"/>
                <w:szCs w:val="24"/>
              </w:rPr>
              <w:t>围绕实验室研究方向，介绍实验室承担的国家、省部、市级重大科研任务、获得具有自主知识产权的发明专利、在国际有影响的核心刊物发表论文或出版学术专著等情况，以及在国内外地位和影响综述，并重点介绍３—５项</w:t>
            </w:r>
            <w:r w:rsidRPr="00366748">
              <w:rPr>
                <w:rFonts w:ascii="Times New Roman" w:eastAsia="仿宋_GB2312" w:hAnsi="Times New Roman" w:cs="Times New Roman"/>
                <w:sz w:val="24"/>
                <w:szCs w:val="24"/>
              </w:rPr>
              <w:t>代表性成果</w:t>
            </w:r>
            <w:r w:rsidRPr="00366748">
              <w:rPr>
                <w:rFonts w:ascii="Times New Roman" w:eastAsia="仿宋_GB2312" w:hAnsi="Times New Roman" w:cs="Times New Roman" w:hint="eastAsia"/>
                <w:sz w:val="24"/>
                <w:szCs w:val="24"/>
              </w:rPr>
              <w:t>。）</w:t>
            </w:r>
          </w:p>
          <w:p w:rsidR="00366748" w:rsidRPr="00366748" w:rsidRDefault="00366748" w:rsidP="00366748">
            <w:pPr>
              <w:rPr>
                <w:rFonts w:ascii="Times New Roman" w:eastAsia="仿宋_GB2312" w:hAnsi="Times New Roman" w:cs="Times New Roman" w:hint="eastAsia"/>
                <w:sz w:val="28"/>
                <w:szCs w:val="24"/>
              </w:rPr>
            </w:pPr>
          </w:p>
        </w:tc>
      </w:tr>
    </w:tbl>
    <w:p w:rsidR="00366748" w:rsidRPr="00366748" w:rsidRDefault="00366748" w:rsidP="00366748">
      <w:pPr>
        <w:rPr>
          <w:rFonts w:ascii="Times New Roman" w:eastAsia="黑体" w:hAnsi="Times New Roman" w:cs="Times New Roman" w:hint="eastAsia"/>
          <w:sz w:val="28"/>
          <w:szCs w:val="24"/>
        </w:rPr>
      </w:pPr>
      <w:r w:rsidRPr="00366748">
        <w:rPr>
          <w:rFonts w:ascii="Times New Roman" w:eastAsia="黑体" w:hAnsi="Times New Roman" w:cs="Times New Roman" w:hint="eastAsia"/>
          <w:sz w:val="28"/>
          <w:szCs w:val="24"/>
        </w:rPr>
        <w:lastRenderedPageBreak/>
        <w:t>五、</w:t>
      </w:r>
      <w:r w:rsidRPr="00366748">
        <w:rPr>
          <w:rFonts w:ascii="Times New Roman" w:eastAsia="黑体" w:hAnsi="Times New Roman" w:cs="Times New Roman"/>
          <w:sz w:val="28"/>
          <w:szCs w:val="24"/>
        </w:rPr>
        <w:t>实验室人才队伍</w:t>
      </w:r>
      <w:r w:rsidRPr="00366748">
        <w:rPr>
          <w:rFonts w:ascii="Times New Roman" w:eastAsia="黑体" w:hAnsi="Times New Roman" w:cs="Times New Roman" w:hint="eastAsia"/>
          <w:sz w:val="28"/>
          <w:szCs w:val="24"/>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66748" w:rsidRPr="00366748" w:rsidTr="00853831">
        <w:tblPrEx>
          <w:tblCellMar>
            <w:top w:w="0" w:type="dxa"/>
            <w:bottom w:w="0" w:type="dxa"/>
          </w:tblCellMar>
        </w:tblPrEx>
        <w:trPr>
          <w:trHeight w:val="13230"/>
        </w:trPr>
        <w:tc>
          <w:tcPr>
            <w:tcW w:w="9286" w:type="dxa"/>
          </w:tcPr>
          <w:p w:rsidR="00366748" w:rsidRPr="00366748" w:rsidRDefault="00366748" w:rsidP="00366748">
            <w:pPr>
              <w:widowControl/>
              <w:spacing w:before="100" w:beforeAutospacing="1" w:after="100" w:afterAutospacing="1"/>
              <w:jc w:val="left"/>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（现有人才队伍的总体情况；实验室主任、</w:t>
            </w:r>
            <w:r w:rsidRPr="00366748">
              <w:rPr>
                <w:rFonts w:ascii="Times New Roman" w:eastAsia="仿宋_GB2312" w:hAnsi="Times New Roman" w:cs="Times New Roman"/>
                <w:sz w:val="24"/>
                <w:szCs w:val="24"/>
              </w:rPr>
              <w:t>学术带头人简介及其</w:t>
            </w:r>
            <w:r w:rsidRPr="00366748">
              <w:rPr>
                <w:rFonts w:ascii="Times New Roman" w:eastAsia="仿宋_GB2312" w:hAnsi="Times New Roman" w:cs="Times New Roman" w:hint="eastAsia"/>
                <w:sz w:val="24"/>
                <w:szCs w:val="24"/>
              </w:rPr>
              <w:t>创新</w:t>
            </w:r>
            <w:r w:rsidRPr="00366748">
              <w:rPr>
                <w:rFonts w:ascii="Times New Roman" w:eastAsia="仿宋_GB2312" w:hAnsi="Times New Roman" w:cs="Times New Roman"/>
                <w:sz w:val="24"/>
                <w:szCs w:val="24"/>
              </w:rPr>
              <w:t>性</w:t>
            </w:r>
            <w:r w:rsidRPr="00366748">
              <w:rPr>
                <w:rFonts w:ascii="Times New Roman" w:eastAsia="仿宋_GB2312" w:hAnsi="Times New Roman" w:cs="Times New Roman" w:hint="eastAsia"/>
                <w:sz w:val="24"/>
                <w:szCs w:val="24"/>
              </w:rPr>
              <w:t>研究</w:t>
            </w:r>
            <w:r w:rsidRPr="00366748">
              <w:rPr>
                <w:rFonts w:ascii="Times New Roman" w:eastAsia="仿宋_GB2312" w:hAnsi="Times New Roman" w:cs="Times New Roman"/>
                <w:sz w:val="24"/>
                <w:szCs w:val="24"/>
              </w:rPr>
              <w:t>成果</w:t>
            </w:r>
            <w:r w:rsidRPr="00366748">
              <w:rPr>
                <w:rFonts w:ascii="Times New Roman" w:eastAsia="仿宋_GB2312" w:hAnsi="Times New Roman" w:cs="Times New Roman" w:hint="eastAsia"/>
                <w:sz w:val="24"/>
                <w:szCs w:val="24"/>
              </w:rPr>
              <w:t>；高层次人才与研究团队培养、引进及聚集情况。请</w:t>
            </w:r>
            <w:r w:rsidRPr="00366748">
              <w:rPr>
                <w:rFonts w:ascii="宋体" w:eastAsia="仿宋_GB2312" w:hAnsi="宋体" w:cs="Times New Roman" w:hint="eastAsia"/>
                <w:kern w:val="0"/>
                <w:sz w:val="24"/>
                <w:szCs w:val="24"/>
              </w:rPr>
              <w:t>按条目简述</w:t>
            </w:r>
            <w:r w:rsidRPr="00366748">
              <w:rPr>
                <w:rFonts w:ascii="Times New Roman" w:eastAsia="仿宋_GB2312" w:hAnsi="Times New Roman" w:cs="Times New Roman" w:hint="eastAsia"/>
                <w:sz w:val="24"/>
                <w:szCs w:val="24"/>
              </w:rPr>
              <w:t>）</w:t>
            </w:r>
          </w:p>
          <w:p w:rsidR="00366748" w:rsidRPr="00366748" w:rsidRDefault="00366748" w:rsidP="00366748">
            <w:pPr>
              <w:widowControl/>
              <w:spacing w:before="100" w:beforeAutospacing="1" w:after="100" w:afterAutospacing="1"/>
              <w:jc w:val="left"/>
              <w:rPr>
                <w:rFonts w:ascii="仿宋_GB2312" w:eastAsia="仿宋_GB2312" w:hAnsi="宋体" w:cs="Times New Roman" w:hint="eastAsia"/>
                <w:kern w:val="0"/>
                <w:sz w:val="24"/>
                <w:szCs w:val="24"/>
              </w:rPr>
            </w:pPr>
          </w:p>
        </w:tc>
      </w:tr>
    </w:tbl>
    <w:p w:rsidR="00366748" w:rsidRPr="00366748" w:rsidRDefault="00366748" w:rsidP="00366748">
      <w:pPr>
        <w:rPr>
          <w:rFonts w:ascii="Times New Roman" w:eastAsia="仿宋_GB2312" w:hAnsi="Times New Roman" w:cs="Times New Roman"/>
          <w:sz w:val="24"/>
          <w:szCs w:val="24"/>
        </w:rPr>
        <w:sectPr w:rsidR="00366748" w:rsidRPr="00366748" w:rsidSect="00A913A0">
          <w:footerReference w:type="even" r:id="rId7"/>
          <w:footerReference w:type="default" r:id="rId8"/>
          <w:pgSz w:w="11906" w:h="16838" w:code="9"/>
          <w:pgMar w:top="1418" w:right="1418" w:bottom="1134" w:left="1418" w:header="1134" w:footer="851" w:gutter="0"/>
          <w:pgNumType w:start="1"/>
          <w:cols w:space="425"/>
          <w:docGrid w:linePitch="360"/>
        </w:sectPr>
      </w:pPr>
    </w:p>
    <w:p w:rsidR="00366748" w:rsidRPr="00366748" w:rsidRDefault="00366748" w:rsidP="00366748">
      <w:pPr>
        <w:rPr>
          <w:rFonts w:ascii="Times New Roman" w:eastAsia="黑体" w:hAnsi="Times New Roman" w:cs="Times New Roman" w:hint="eastAsia"/>
          <w:sz w:val="28"/>
          <w:szCs w:val="24"/>
        </w:rPr>
      </w:pPr>
      <w:r w:rsidRPr="00366748">
        <w:rPr>
          <w:rFonts w:ascii="Times New Roman" w:eastAsia="黑体" w:hAnsi="Times New Roman" w:cs="Times New Roman" w:hint="eastAsia"/>
          <w:sz w:val="28"/>
          <w:szCs w:val="24"/>
        </w:rPr>
        <w:lastRenderedPageBreak/>
        <w:t>六、</w:t>
      </w:r>
      <w:r w:rsidRPr="00366748">
        <w:rPr>
          <w:rFonts w:ascii="Times New Roman" w:eastAsia="黑体" w:hAnsi="Times New Roman" w:cs="Times New Roman"/>
          <w:sz w:val="28"/>
          <w:szCs w:val="24"/>
        </w:rPr>
        <w:t>实验室</w:t>
      </w:r>
      <w:r w:rsidRPr="00366748">
        <w:rPr>
          <w:rFonts w:ascii="Times New Roman" w:eastAsia="黑体" w:hAnsi="Times New Roman" w:cs="Times New Roman" w:hint="eastAsia"/>
          <w:sz w:val="28"/>
          <w:szCs w:val="24"/>
        </w:rPr>
        <w:t>建设目标及</w:t>
      </w:r>
      <w:r w:rsidRPr="00366748">
        <w:rPr>
          <w:rFonts w:ascii="Times New Roman" w:eastAsia="黑体" w:hAnsi="Times New Roman" w:cs="Times New Roman"/>
          <w:sz w:val="28"/>
          <w:szCs w:val="24"/>
        </w:rPr>
        <w:t>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66748" w:rsidRPr="00366748" w:rsidTr="00853831">
        <w:tblPrEx>
          <w:tblCellMar>
            <w:top w:w="0" w:type="dxa"/>
            <w:bottom w:w="0" w:type="dxa"/>
          </w:tblCellMar>
        </w:tblPrEx>
        <w:trPr>
          <w:trHeight w:val="13173"/>
        </w:trPr>
        <w:tc>
          <w:tcPr>
            <w:tcW w:w="9286" w:type="dxa"/>
          </w:tcPr>
          <w:p w:rsidR="00366748" w:rsidRPr="00366748" w:rsidRDefault="00366748" w:rsidP="00366748">
            <w:pPr>
              <w:widowControl/>
              <w:spacing w:before="100" w:beforeAutospacing="1" w:after="100" w:afterAutospacing="1"/>
              <w:jc w:val="left"/>
              <w:rPr>
                <w:rFonts w:ascii="仿宋_GB2312" w:eastAsia="仿宋_GB2312" w:hAnsi="宋体" w:cs="Times New Roman" w:hint="eastAsia"/>
                <w:kern w:val="0"/>
                <w:sz w:val="24"/>
                <w:szCs w:val="24"/>
              </w:rPr>
            </w:pPr>
            <w:r w:rsidRPr="00366748">
              <w:rPr>
                <w:rFonts w:ascii="Times New Roman" w:eastAsia="仿宋_GB2312" w:hAnsi="Times New Roman" w:cs="Times New Roman" w:hint="eastAsia"/>
                <w:sz w:val="24"/>
                <w:szCs w:val="24"/>
              </w:rPr>
              <w:t>（对实验室的研究工作、人才引进培养、运行机制与开放合作、科研条件建设等计划及预期目标，建设新型科研机构的设想；实验室建设经费支出预算；上级管理部门和依托单位经费投入。不超过</w:t>
            </w:r>
            <w:r w:rsidRPr="00366748">
              <w:rPr>
                <w:rFonts w:ascii="Times New Roman" w:eastAsia="仿宋_GB2312" w:hAnsi="Times New Roman" w:cs="Times New Roman" w:hint="eastAsia"/>
                <w:sz w:val="24"/>
                <w:szCs w:val="24"/>
              </w:rPr>
              <w:t>500</w:t>
            </w:r>
            <w:r w:rsidRPr="00366748">
              <w:rPr>
                <w:rFonts w:ascii="Times New Roman" w:eastAsia="仿宋_GB2312" w:hAnsi="Times New Roman" w:cs="Times New Roman" w:hint="eastAsia"/>
                <w:sz w:val="24"/>
                <w:szCs w:val="24"/>
              </w:rPr>
              <w:t>字）</w:t>
            </w:r>
          </w:p>
        </w:tc>
      </w:tr>
    </w:tbl>
    <w:p w:rsidR="00366748" w:rsidRPr="00366748" w:rsidRDefault="00366748" w:rsidP="00366748">
      <w:pPr>
        <w:spacing w:line="340" w:lineRule="exact"/>
        <w:rPr>
          <w:rFonts w:ascii="Times New Roman" w:eastAsia="黑体" w:hAnsi="Times New Roman" w:cs="Times New Roman" w:hint="eastAsia"/>
          <w:sz w:val="28"/>
          <w:szCs w:val="24"/>
        </w:rPr>
      </w:pPr>
      <w:r w:rsidRPr="00366748">
        <w:rPr>
          <w:rFonts w:ascii="Times New Roman" w:eastAsia="黑体" w:hAnsi="Times New Roman" w:cs="Times New Roman" w:hint="eastAsia"/>
          <w:sz w:val="28"/>
          <w:szCs w:val="24"/>
        </w:rPr>
        <w:lastRenderedPageBreak/>
        <w:t>七、今后两年实验室主要建设内容（包括基本条件、研究项目或内容、人才队伍、实验室开放、新增研发设备、获得成果及知识产权、服务地方经济社会发展等）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898"/>
        <w:gridCol w:w="5206"/>
      </w:tblGrid>
      <w:tr w:rsidR="00366748" w:rsidRPr="00366748" w:rsidTr="00853831">
        <w:trPr>
          <w:trHeight w:val="728"/>
        </w:trPr>
        <w:tc>
          <w:tcPr>
            <w:tcW w:w="2628" w:type="dxa"/>
            <w:vAlign w:val="center"/>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内</w:t>
            </w:r>
            <w:r w:rsidRPr="00366748">
              <w:rPr>
                <w:rFonts w:ascii="Times New Roman" w:eastAsia="仿宋_GB2312" w:hAnsi="Times New Roman" w:cs="Times New Roman" w:hint="eastAsia"/>
                <w:sz w:val="24"/>
                <w:szCs w:val="24"/>
              </w:rPr>
              <w:t xml:space="preserve">  </w:t>
            </w:r>
            <w:r w:rsidRPr="00366748">
              <w:rPr>
                <w:rFonts w:ascii="Times New Roman" w:eastAsia="仿宋_GB2312" w:hAnsi="Times New Roman" w:cs="Times New Roman" w:hint="eastAsia"/>
                <w:sz w:val="24"/>
                <w:szCs w:val="24"/>
              </w:rPr>
              <w:t>容</w:t>
            </w:r>
          </w:p>
        </w:tc>
        <w:tc>
          <w:tcPr>
            <w:tcW w:w="945" w:type="dxa"/>
            <w:vAlign w:val="center"/>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项目</w:t>
            </w:r>
          </w:p>
          <w:p w:rsidR="00366748" w:rsidRPr="00366748" w:rsidRDefault="00366748" w:rsidP="00366748">
            <w:pPr>
              <w:spacing w:line="340" w:lineRule="exact"/>
              <w:jc w:val="center"/>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负责人</w:t>
            </w:r>
          </w:p>
        </w:tc>
        <w:tc>
          <w:tcPr>
            <w:tcW w:w="5713" w:type="dxa"/>
            <w:vAlign w:val="center"/>
          </w:tcPr>
          <w:p w:rsidR="00366748" w:rsidRPr="00366748" w:rsidRDefault="00366748" w:rsidP="00366748">
            <w:pPr>
              <w:spacing w:line="340" w:lineRule="exact"/>
              <w:jc w:val="center"/>
              <w:rPr>
                <w:rFonts w:ascii="Times New Roman" w:eastAsia="仿宋_GB2312" w:hAnsi="Times New Roman" w:cs="Times New Roman"/>
                <w:sz w:val="24"/>
                <w:szCs w:val="24"/>
              </w:rPr>
            </w:pPr>
            <w:r w:rsidRPr="00366748">
              <w:rPr>
                <w:rFonts w:ascii="Times New Roman" w:eastAsia="仿宋_GB2312" w:hAnsi="Times New Roman" w:cs="Times New Roman" w:hint="eastAsia"/>
                <w:sz w:val="24"/>
                <w:szCs w:val="24"/>
              </w:rPr>
              <w:t>目标及考核指标</w:t>
            </w:r>
          </w:p>
        </w:tc>
      </w:tr>
      <w:tr w:rsidR="00366748" w:rsidRPr="00366748" w:rsidTr="00853831">
        <w:trPr>
          <w:trHeight w:val="1304"/>
        </w:trPr>
        <w:tc>
          <w:tcPr>
            <w:tcW w:w="2628" w:type="dxa"/>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p>
        </w:tc>
        <w:tc>
          <w:tcPr>
            <w:tcW w:w="945"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c>
          <w:tcPr>
            <w:tcW w:w="5713"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r>
      <w:tr w:rsidR="00366748" w:rsidRPr="00366748" w:rsidTr="00853831">
        <w:trPr>
          <w:trHeight w:val="1304"/>
        </w:trPr>
        <w:tc>
          <w:tcPr>
            <w:tcW w:w="2628" w:type="dxa"/>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p>
        </w:tc>
        <w:tc>
          <w:tcPr>
            <w:tcW w:w="945"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c>
          <w:tcPr>
            <w:tcW w:w="5713"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r>
      <w:tr w:rsidR="00366748" w:rsidRPr="00366748" w:rsidTr="00853831">
        <w:trPr>
          <w:trHeight w:val="1304"/>
        </w:trPr>
        <w:tc>
          <w:tcPr>
            <w:tcW w:w="2628" w:type="dxa"/>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p>
        </w:tc>
        <w:tc>
          <w:tcPr>
            <w:tcW w:w="945"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c>
          <w:tcPr>
            <w:tcW w:w="5713"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r>
      <w:tr w:rsidR="00366748" w:rsidRPr="00366748" w:rsidTr="00853831">
        <w:trPr>
          <w:trHeight w:val="1304"/>
        </w:trPr>
        <w:tc>
          <w:tcPr>
            <w:tcW w:w="2628" w:type="dxa"/>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p>
        </w:tc>
        <w:tc>
          <w:tcPr>
            <w:tcW w:w="945"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c>
          <w:tcPr>
            <w:tcW w:w="5713"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r>
      <w:tr w:rsidR="00366748" w:rsidRPr="00366748" w:rsidTr="00853831">
        <w:trPr>
          <w:trHeight w:val="1304"/>
        </w:trPr>
        <w:tc>
          <w:tcPr>
            <w:tcW w:w="2628" w:type="dxa"/>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p>
        </w:tc>
        <w:tc>
          <w:tcPr>
            <w:tcW w:w="945"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c>
          <w:tcPr>
            <w:tcW w:w="5713"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r>
      <w:tr w:rsidR="00366748" w:rsidRPr="00366748" w:rsidTr="00853831">
        <w:trPr>
          <w:trHeight w:val="1304"/>
        </w:trPr>
        <w:tc>
          <w:tcPr>
            <w:tcW w:w="2628" w:type="dxa"/>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p>
        </w:tc>
        <w:tc>
          <w:tcPr>
            <w:tcW w:w="945"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c>
          <w:tcPr>
            <w:tcW w:w="5713"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r>
      <w:tr w:rsidR="00366748" w:rsidRPr="00366748" w:rsidTr="00853831">
        <w:trPr>
          <w:trHeight w:val="1304"/>
        </w:trPr>
        <w:tc>
          <w:tcPr>
            <w:tcW w:w="2628" w:type="dxa"/>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p>
        </w:tc>
        <w:tc>
          <w:tcPr>
            <w:tcW w:w="945"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c>
          <w:tcPr>
            <w:tcW w:w="5713"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r>
      <w:tr w:rsidR="00366748" w:rsidRPr="00366748" w:rsidTr="00853831">
        <w:trPr>
          <w:trHeight w:val="1304"/>
        </w:trPr>
        <w:tc>
          <w:tcPr>
            <w:tcW w:w="2628" w:type="dxa"/>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p>
        </w:tc>
        <w:tc>
          <w:tcPr>
            <w:tcW w:w="945"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c>
          <w:tcPr>
            <w:tcW w:w="5713"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r>
      <w:tr w:rsidR="00366748" w:rsidRPr="00366748" w:rsidTr="00853831">
        <w:trPr>
          <w:trHeight w:val="1304"/>
        </w:trPr>
        <w:tc>
          <w:tcPr>
            <w:tcW w:w="2628" w:type="dxa"/>
          </w:tcPr>
          <w:p w:rsidR="00366748" w:rsidRPr="00366748" w:rsidRDefault="00366748" w:rsidP="00366748">
            <w:pPr>
              <w:spacing w:line="340" w:lineRule="exact"/>
              <w:jc w:val="center"/>
              <w:rPr>
                <w:rFonts w:ascii="Times New Roman" w:eastAsia="仿宋_GB2312" w:hAnsi="Times New Roman" w:cs="Times New Roman" w:hint="eastAsia"/>
                <w:sz w:val="24"/>
                <w:szCs w:val="24"/>
              </w:rPr>
            </w:pPr>
          </w:p>
        </w:tc>
        <w:tc>
          <w:tcPr>
            <w:tcW w:w="945"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c>
          <w:tcPr>
            <w:tcW w:w="5713" w:type="dxa"/>
          </w:tcPr>
          <w:p w:rsidR="00366748" w:rsidRPr="00366748" w:rsidRDefault="00366748" w:rsidP="00366748">
            <w:pPr>
              <w:spacing w:line="340" w:lineRule="exact"/>
              <w:jc w:val="center"/>
              <w:rPr>
                <w:rFonts w:ascii="Times New Roman" w:eastAsia="仿宋_GB2312" w:hAnsi="Times New Roman" w:cs="Times New Roman"/>
                <w:sz w:val="24"/>
                <w:szCs w:val="24"/>
              </w:rPr>
            </w:pPr>
          </w:p>
        </w:tc>
      </w:tr>
    </w:tbl>
    <w:p w:rsidR="00366748" w:rsidRPr="00366748" w:rsidRDefault="00366748" w:rsidP="00366748">
      <w:pPr>
        <w:rPr>
          <w:rFonts w:ascii="黑体" w:eastAsia="黑体" w:hAnsi="黑体" w:cs="Times New Roman" w:hint="eastAsia"/>
          <w:sz w:val="28"/>
          <w:szCs w:val="28"/>
        </w:rPr>
      </w:pPr>
      <w:r w:rsidRPr="00366748">
        <w:rPr>
          <w:rFonts w:ascii="Times New Roman" w:eastAsia="宋体" w:hAnsi="Times New Roman" w:cs="Times New Roman"/>
          <w:b/>
          <w:sz w:val="28"/>
          <w:szCs w:val="24"/>
        </w:rPr>
        <w:br w:type="page"/>
      </w:r>
      <w:r w:rsidRPr="00366748">
        <w:rPr>
          <w:rFonts w:ascii="Times New Roman" w:eastAsia="宋体" w:hAnsi="Times New Roman" w:cs="Times New Roman" w:hint="eastAsia"/>
          <w:b/>
          <w:sz w:val="28"/>
          <w:szCs w:val="24"/>
        </w:rPr>
        <w:lastRenderedPageBreak/>
        <w:t>八</w:t>
      </w:r>
      <w:r w:rsidRPr="00366748">
        <w:rPr>
          <w:rFonts w:ascii="黑体" w:eastAsia="黑体" w:hAnsi="黑体" w:cs="Times New Roman" w:hint="eastAsia"/>
          <w:sz w:val="28"/>
          <w:szCs w:val="28"/>
        </w:rPr>
        <w:t>、审查意见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8758"/>
      </w:tblGrid>
      <w:tr w:rsidR="00366748" w:rsidRPr="00366748" w:rsidTr="00853831">
        <w:tblPrEx>
          <w:tblCellMar>
            <w:top w:w="0" w:type="dxa"/>
            <w:bottom w:w="0" w:type="dxa"/>
          </w:tblCellMar>
        </w:tblPrEx>
        <w:trPr>
          <w:cantSplit/>
          <w:trHeight w:val="6310"/>
        </w:trPr>
        <w:tc>
          <w:tcPr>
            <w:tcW w:w="528" w:type="dxa"/>
            <w:vAlign w:val="center"/>
          </w:tcPr>
          <w:p w:rsidR="00366748" w:rsidRPr="00366748" w:rsidRDefault="00366748" w:rsidP="00366748">
            <w:pPr>
              <w:jc w:val="center"/>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b/>
                <w:sz w:val="24"/>
                <w:szCs w:val="24"/>
              </w:rPr>
              <w:t>实验室依托单位意见</w:t>
            </w:r>
          </w:p>
        </w:tc>
        <w:tc>
          <w:tcPr>
            <w:tcW w:w="8758" w:type="dxa"/>
          </w:tcPr>
          <w:p w:rsidR="00366748" w:rsidRPr="00366748" w:rsidRDefault="00366748" w:rsidP="00366748">
            <w:pPr>
              <w:widowControl/>
              <w:spacing w:before="100" w:beforeAutospacing="1" w:after="100" w:afterAutospacing="1"/>
              <w:jc w:val="left"/>
              <w:rPr>
                <w:rFonts w:ascii="Times New Roman" w:eastAsia="仿宋_GB2312" w:hAnsi="Times New Roman" w:cs="Times New Roman"/>
                <w:sz w:val="24"/>
                <w:szCs w:val="24"/>
              </w:rPr>
            </w:pPr>
            <w:bookmarkStart w:id="1" w:name="OLE_LINK1"/>
            <w:r w:rsidRPr="00366748">
              <w:rPr>
                <w:rFonts w:ascii="宋体" w:eastAsia="仿宋_GB2312" w:hAnsi="宋体" w:cs="Times New Roman" w:hint="eastAsia"/>
                <w:kern w:val="0"/>
                <w:sz w:val="24"/>
                <w:szCs w:val="24"/>
              </w:rPr>
              <w:t>（</w:t>
            </w:r>
            <w:proofErr w:type="gramStart"/>
            <w:r w:rsidRPr="00366748">
              <w:rPr>
                <w:rFonts w:ascii="宋体" w:eastAsia="仿宋_GB2312" w:hAnsi="宋体" w:cs="Times New Roman" w:hint="eastAsia"/>
                <w:kern w:val="0"/>
                <w:sz w:val="24"/>
                <w:szCs w:val="24"/>
              </w:rPr>
              <w:t>含支持</w:t>
            </w:r>
            <w:proofErr w:type="gramEnd"/>
            <w:r w:rsidRPr="00366748">
              <w:rPr>
                <w:rFonts w:ascii="宋体" w:eastAsia="仿宋_GB2312" w:hAnsi="宋体" w:cs="Times New Roman" w:hint="eastAsia"/>
                <w:kern w:val="0"/>
                <w:sz w:val="24"/>
                <w:szCs w:val="24"/>
              </w:rPr>
              <w:t>措施、是否同意的意见）</w:t>
            </w:r>
            <w:bookmarkEnd w:id="1"/>
          </w:p>
          <w:p w:rsidR="00366748" w:rsidRPr="00366748" w:rsidRDefault="00366748" w:rsidP="00366748">
            <w:pPr>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 xml:space="preserve">                                            </w:t>
            </w: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ind w:firstLineChars="2300" w:firstLine="5520"/>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签字（盖章）</w:t>
            </w: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ind w:right="775"/>
              <w:jc w:val="right"/>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年</w:t>
            </w:r>
            <w:r w:rsidRPr="00366748">
              <w:rPr>
                <w:rFonts w:ascii="Times New Roman" w:eastAsia="仿宋_GB2312" w:hAnsi="Times New Roman" w:cs="Times New Roman" w:hint="eastAsia"/>
                <w:sz w:val="24"/>
                <w:szCs w:val="24"/>
              </w:rPr>
              <w:t xml:space="preserve">    </w:t>
            </w:r>
            <w:r w:rsidRPr="00366748">
              <w:rPr>
                <w:rFonts w:ascii="Times New Roman" w:eastAsia="仿宋_GB2312" w:hAnsi="Times New Roman" w:cs="Times New Roman" w:hint="eastAsia"/>
                <w:sz w:val="24"/>
                <w:szCs w:val="24"/>
              </w:rPr>
              <w:t>月</w:t>
            </w:r>
            <w:r w:rsidRPr="00366748">
              <w:rPr>
                <w:rFonts w:ascii="Times New Roman" w:eastAsia="仿宋_GB2312" w:hAnsi="Times New Roman" w:cs="Times New Roman" w:hint="eastAsia"/>
                <w:sz w:val="24"/>
                <w:szCs w:val="24"/>
              </w:rPr>
              <w:t xml:space="preserve">    </w:t>
            </w:r>
            <w:r w:rsidRPr="00366748">
              <w:rPr>
                <w:rFonts w:ascii="Times New Roman" w:eastAsia="仿宋_GB2312" w:hAnsi="Times New Roman" w:cs="Times New Roman" w:hint="eastAsia"/>
                <w:sz w:val="24"/>
                <w:szCs w:val="24"/>
              </w:rPr>
              <w:t>日</w:t>
            </w:r>
          </w:p>
        </w:tc>
      </w:tr>
      <w:tr w:rsidR="00366748" w:rsidRPr="00366748" w:rsidTr="00853831">
        <w:tblPrEx>
          <w:tblCellMar>
            <w:top w:w="0" w:type="dxa"/>
            <w:bottom w:w="0" w:type="dxa"/>
          </w:tblCellMar>
        </w:tblPrEx>
        <w:trPr>
          <w:cantSplit/>
          <w:trHeight w:val="5215"/>
        </w:trPr>
        <w:tc>
          <w:tcPr>
            <w:tcW w:w="528" w:type="dxa"/>
            <w:vMerge w:val="restart"/>
            <w:vAlign w:val="center"/>
          </w:tcPr>
          <w:p w:rsidR="00366748" w:rsidRPr="00366748" w:rsidRDefault="00366748" w:rsidP="00366748">
            <w:pPr>
              <w:jc w:val="center"/>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b/>
                <w:sz w:val="24"/>
                <w:szCs w:val="24"/>
              </w:rPr>
              <w:t>所在县区科技行政主管部门意见</w:t>
            </w:r>
          </w:p>
        </w:tc>
        <w:tc>
          <w:tcPr>
            <w:tcW w:w="8758" w:type="dxa"/>
            <w:tcBorders>
              <w:bottom w:val="nil"/>
            </w:tcBorders>
          </w:tcPr>
          <w:p w:rsidR="00366748" w:rsidRPr="00366748" w:rsidRDefault="00366748" w:rsidP="00366748">
            <w:pPr>
              <w:widowControl/>
              <w:spacing w:before="100" w:beforeAutospacing="1" w:after="100" w:afterAutospacing="1"/>
              <w:jc w:val="left"/>
              <w:rPr>
                <w:rFonts w:ascii="Times New Roman" w:eastAsia="仿宋_GB2312" w:hAnsi="Times New Roman" w:cs="Times New Roman"/>
                <w:sz w:val="24"/>
                <w:szCs w:val="24"/>
              </w:rPr>
            </w:pPr>
            <w:r w:rsidRPr="00366748">
              <w:rPr>
                <w:rFonts w:ascii="宋体" w:eastAsia="仿宋_GB2312" w:hAnsi="宋体" w:cs="Times New Roman" w:hint="eastAsia"/>
                <w:kern w:val="0"/>
                <w:sz w:val="24"/>
                <w:szCs w:val="24"/>
              </w:rPr>
              <w:t>（</w:t>
            </w:r>
            <w:proofErr w:type="gramStart"/>
            <w:r w:rsidRPr="00366748">
              <w:rPr>
                <w:rFonts w:ascii="宋体" w:eastAsia="仿宋_GB2312" w:hAnsi="宋体" w:cs="Times New Roman" w:hint="eastAsia"/>
                <w:kern w:val="0"/>
                <w:sz w:val="24"/>
                <w:szCs w:val="24"/>
              </w:rPr>
              <w:t>含支持</w:t>
            </w:r>
            <w:proofErr w:type="gramEnd"/>
            <w:r w:rsidRPr="00366748">
              <w:rPr>
                <w:rFonts w:ascii="宋体" w:eastAsia="仿宋_GB2312" w:hAnsi="宋体" w:cs="Times New Roman" w:hint="eastAsia"/>
                <w:kern w:val="0"/>
                <w:sz w:val="24"/>
                <w:szCs w:val="24"/>
              </w:rPr>
              <w:t>措施、是否同意的意见）</w:t>
            </w:r>
          </w:p>
          <w:p w:rsidR="00366748" w:rsidRPr="00366748" w:rsidRDefault="00366748" w:rsidP="00366748">
            <w:pPr>
              <w:rPr>
                <w:rFonts w:ascii="Times New Roman" w:eastAsia="仿宋_GB2312" w:hAnsi="Times New Roman" w:cs="Times New Roman" w:hint="eastAsia"/>
                <w:sz w:val="24"/>
                <w:szCs w:val="24"/>
              </w:rPr>
            </w:pPr>
          </w:p>
        </w:tc>
      </w:tr>
      <w:tr w:rsidR="00366748" w:rsidRPr="00366748" w:rsidTr="00853831">
        <w:tblPrEx>
          <w:tblCellMar>
            <w:top w:w="0" w:type="dxa"/>
            <w:bottom w:w="0" w:type="dxa"/>
          </w:tblCellMar>
        </w:tblPrEx>
        <w:trPr>
          <w:cantSplit/>
          <w:trHeight w:val="840"/>
        </w:trPr>
        <w:tc>
          <w:tcPr>
            <w:tcW w:w="528" w:type="dxa"/>
            <w:vMerge/>
            <w:vAlign w:val="center"/>
          </w:tcPr>
          <w:p w:rsidR="00366748" w:rsidRPr="00366748" w:rsidRDefault="00366748" w:rsidP="00366748">
            <w:pPr>
              <w:jc w:val="center"/>
              <w:rPr>
                <w:rFonts w:ascii="Times New Roman" w:eastAsia="仿宋_GB2312" w:hAnsi="Times New Roman" w:cs="Times New Roman" w:hint="eastAsia"/>
                <w:sz w:val="24"/>
                <w:szCs w:val="24"/>
              </w:rPr>
            </w:pPr>
          </w:p>
        </w:tc>
        <w:tc>
          <w:tcPr>
            <w:tcW w:w="8758" w:type="dxa"/>
            <w:tcBorders>
              <w:top w:val="nil"/>
            </w:tcBorders>
          </w:tcPr>
          <w:p w:rsidR="00366748" w:rsidRPr="00366748" w:rsidRDefault="00366748" w:rsidP="00366748">
            <w:pPr>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 xml:space="preserve">                                            </w:t>
            </w:r>
            <w:r w:rsidRPr="00366748">
              <w:rPr>
                <w:rFonts w:ascii="Times New Roman" w:eastAsia="仿宋_GB2312" w:hAnsi="Times New Roman" w:cs="Times New Roman" w:hint="eastAsia"/>
                <w:sz w:val="24"/>
                <w:szCs w:val="24"/>
              </w:rPr>
              <w:t>签字（盖章）</w:t>
            </w:r>
          </w:p>
          <w:p w:rsidR="00366748" w:rsidRPr="00366748" w:rsidRDefault="00366748" w:rsidP="00366748">
            <w:pPr>
              <w:rPr>
                <w:rFonts w:ascii="Times New Roman" w:eastAsia="仿宋_GB2312" w:hAnsi="Times New Roman" w:cs="Times New Roman" w:hint="eastAsia"/>
                <w:sz w:val="24"/>
                <w:szCs w:val="24"/>
              </w:rPr>
            </w:pPr>
          </w:p>
          <w:p w:rsidR="00366748" w:rsidRPr="00366748" w:rsidRDefault="00366748" w:rsidP="00366748">
            <w:pPr>
              <w:ind w:right="775"/>
              <w:jc w:val="right"/>
              <w:rPr>
                <w:rFonts w:ascii="Times New Roman" w:eastAsia="仿宋_GB2312" w:hAnsi="Times New Roman" w:cs="Times New Roman" w:hint="eastAsia"/>
                <w:sz w:val="24"/>
                <w:szCs w:val="24"/>
              </w:rPr>
            </w:pPr>
            <w:r w:rsidRPr="00366748">
              <w:rPr>
                <w:rFonts w:ascii="Times New Roman" w:eastAsia="仿宋_GB2312" w:hAnsi="Times New Roman" w:cs="Times New Roman" w:hint="eastAsia"/>
                <w:sz w:val="24"/>
                <w:szCs w:val="24"/>
              </w:rPr>
              <w:t>年</w:t>
            </w:r>
            <w:r w:rsidRPr="00366748">
              <w:rPr>
                <w:rFonts w:ascii="Times New Roman" w:eastAsia="仿宋_GB2312" w:hAnsi="Times New Roman" w:cs="Times New Roman" w:hint="eastAsia"/>
                <w:sz w:val="24"/>
                <w:szCs w:val="24"/>
              </w:rPr>
              <w:t xml:space="preserve">    </w:t>
            </w:r>
            <w:r w:rsidRPr="00366748">
              <w:rPr>
                <w:rFonts w:ascii="Times New Roman" w:eastAsia="仿宋_GB2312" w:hAnsi="Times New Roman" w:cs="Times New Roman" w:hint="eastAsia"/>
                <w:sz w:val="24"/>
                <w:szCs w:val="24"/>
              </w:rPr>
              <w:t>月</w:t>
            </w:r>
            <w:r w:rsidRPr="00366748">
              <w:rPr>
                <w:rFonts w:ascii="Times New Roman" w:eastAsia="仿宋_GB2312" w:hAnsi="Times New Roman" w:cs="Times New Roman" w:hint="eastAsia"/>
                <w:sz w:val="24"/>
                <w:szCs w:val="24"/>
              </w:rPr>
              <w:t xml:space="preserve">    </w:t>
            </w:r>
            <w:r w:rsidRPr="00366748">
              <w:rPr>
                <w:rFonts w:ascii="Times New Roman" w:eastAsia="仿宋_GB2312" w:hAnsi="Times New Roman" w:cs="Times New Roman" w:hint="eastAsia"/>
                <w:sz w:val="24"/>
                <w:szCs w:val="24"/>
              </w:rPr>
              <w:t>日</w:t>
            </w:r>
          </w:p>
        </w:tc>
      </w:tr>
    </w:tbl>
    <w:p w:rsidR="00366748" w:rsidRPr="00366748" w:rsidRDefault="00366748" w:rsidP="00366748">
      <w:pPr>
        <w:widowControl/>
        <w:spacing w:line="360" w:lineRule="atLeast"/>
        <w:jc w:val="left"/>
        <w:rPr>
          <w:rFonts w:ascii="黑体" w:eastAsia="黑体" w:hAnsi="黑体" w:cs="宋体" w:hint="eastAsia"/>
          <w:sz w:val="28"/>
          <w:szCs w:val="28"/>
        </w:rPr>
      </w:pPr>
      <w:r w:rsidRPr="00366748">
        <w:rPr>
          <w:rFonts w:ascii="黑体" w:eastAsia="黑体" w:hAnsi="黑体" w:cs="宋体" w:hint="eastAsia"/>
          <w:sz w:val="28"/>
          <w:szCs w:val="28"/>
        </w:rPr>
        <w:lastRenderedPageBreak/>
        <w:t>九、相关附件（按下列顺序附本材料后）</w:t>
      </w:r>
    </w:p>
    <w:p w:rsidR="00366748" w:rsidRPr="00366748" w:rsidRDefault="00366748" w:rsidP="00366748">
      <w:pPr>
        <w:widowControl/>
        <w:spacing w:line="360" w:lineRule="auto"/>
        <w:ind w:firstLineChars="200" w:firstLine="560"/>
        <w:jc w:val="left"/>
        <w:rPr>
          <w:rFonts w:ascii="仿宋_GB2312" w:eastAsia="仿宋_GB2312" w:hAnsi="宋体" w:cs="宋体" w:hint="eastAsia"/>
          <w:sz w:val="28"/>
          <w:szCs w:val="28"/>
        </w:rPr>
      </w:pPr>
    </w:p>
    <w:p w:rsidR="00366748" w:rsidRPr="00366748" w:rsidRDefault="00366748" w:rsidP="00366748">
      <w:pPr>
        <w:widowControl/>
        <w:spacing w:line="360" w:lineRule="auto"/>
        <w:ind w:firstLineChars="200" w:firstLine="560"/>
        <w:jc w:val="left"/>
        <w:rPr>
          <w:rFonts w:ascii="仿宋_GB2312" w:eastAsia="仿宋_GB2312" w:hAnsi="宋体" w:cs="宋体" w:hint="eastAsia"/>
          <w:sz w:val="28"/>
          <w:szCs w:val="28"/>
        </w:rPr>
      </w:pPr>
      <w:r w:rsidRPr="00366748">
        <w:rPr>
          <w:rFonts w:ascii="仿宋_GB2312" w:eastAsia="仿宋_GB2312" w:hAnsi="宋体" w:cs="宋体" w:hint="eastAsia"/>
          <w:sz w:val="28"/>
          <w:szCs w:val="28"/>
        </w:rPr>
        <w:t>附件1. 实验室运行和管理制度</w:t>
      </w:r>
    </w:p>
    <w:p w:rsidR="00366748" w:rsidRPr="00366748" w:rsidRDefault="00366748" w:rsidP="00366748">
      <w:pPr>
        <w:widowControl/>
        <w:spacing w:line="360" w:lineRule="auto"/>
        <w:ind w:firstLineChars="200" w:firstLine="560"/>
        <w:jc w:val="left"/>
        <w:rPr>
          <w:rFonts w:ascii="仿宋_GB2312" w:eastAsia="仿宋_GB2312" w:hAnsi="宋体" w:cs="宋体" w:hint="eastAsia"/>
          <w:sz w:val="28"/>
          <w:szCs w:val="28"/>
        </w:rPr>
      </w:pPr>
      <w:r w:rsidRPr="00366748">
        <w:rPr>
          <w:rFonts w:ascii="仿宋_GB2312" w:eastAsia="仿宋_GB2312" w:hAnsi="宋体" w:cs="宋体" w:hint="eastAsia"/>
          <w:sz w:val="28"/>
          <w:szCs w:val="28"/>
        </w:rPr>
        <w:t>附件2. 实验室人员（</w:t>
      </w:r>
      <w:r w:rsidRPr="00366748">
        <w:rPr>
          <w:rFonts w:ascii="仿宋_GB2312" w:eastAsia="仿宋_GB2312" w:hAnsi="宋体" w:cs="Times New Roman" w:hint="eastAsia"/>
          <w:sz w:val="28"/>
          <w:szCs w:val="28"/>
        </w:rPr>
        <w:t>流动/</w:t>
      </w:r>
      <w:r w:rsidRPr="00366748">
        <w:rPr>
          <w:rFonts w:ascii="仿宋_GB2312" w:eastAsia="仿宋_GB2312" w:hAnsi="宋体" w:cs="宋体" w:hint="eastAsia"/>
          <w:sz w:val="28"/>
          <w:szCs w:val="28"/>
        </w:rPr>
        <w:t>固定）名单及学术委员会名单</w:t>
      </w:r>
    </w:p>
    <w:p w:rsidR="00366748" w:rsidRPr="00366748" w:rsidRDefault="00366748" w:rsidP="00366748">
      <w:pPr>
        <w:widowControl/>
        <w:spacing w:line="360" w:lineRule="auto"/>
        <w:ind w:firstLineChars="200" w:firstLine="560"/>
        <w:jc w:val="left"/>
        <w:rPr>
          <w:rFonts w:ascii="仿宋_GB2312" w:eastAsia="仿宋_GB2312" w:hAnsi="宋体" w:cs="宋体" w:hint="eastAsia"/>
          <w:sz w:val="28"/>
          <w:szCs w:val="28"/>
        </w:rPr>
      </w:pPr>
      <w:r w:rsidRPr="00366748">
        <w:rPr>
          <w:rFonts w:ascii="仿宋_GB2312" w:eastAsia="仿宋_GB2312" w:hAnsi="宋体" w:cs="宋体" w:hint="eastAsia"/>
          <w:sz w:val="28"/>
          <w:szCs w:val="28"/>
        </w:rPr>
        <w:t>附件3. 实验室现有主要仪器设备清单及购置（研制）计划清单</w:t>
      </w:r>
    </w:p>
    <w:p w:rsidR="00366748" w:rsidRPr="00366748" w:rsidRDefault="00366748" w:rsidP="00366748">
      <w:pPr>
        <w:widowControl/>
        <w:spacing w:line="360" w:lineRule="auto"/>
        <w:ind w:firstLineChars="200" w:firstLine="560"/>
        <w:jc w:val="left"/>
        <w:rPr>
          <w:rFonts w:ascii="仿宋_GB2312" w:eastAsia="仿宋_GB2312" w:hAnsi="宋体" w:cs="宋体" w:hint="eastAsia"/>
          <w:sz w:val="28"/>
          <w:szCs w:val="28"/>
        </w:rPr>
      </w:pPr>
      <w:r w:rsidRPr="00366748">
        <w:rPr>
          <w:rFonts w:ascii="仿宋_GB2312" w:eastAsia="仿宋_GB2312" w:hAnsi="宋体" w:cs="宋体" w:hint="eastAsia"/>
          <w:sz w:val="28"/>
          <w:szCs w:val="28"/>
        </w:rPr>
        <w:t>附件4. 实验室在</w:t>
      </w:r>
      <w:proofErr w:type="gramStart"/>
      <w:r w:rsidRPr="00366748">
        <w:rPr>
          <w:rFonts w:ascii="仿宋_GB2312" w:eastAsia="仿宋_GB2312" w:hAnsi="宋体" w:cs="宋体" w:hint="eastAsia"/>
          <w:sz w:val="28"/>
          <w:szCs w:val="28"/>
        </w:rPr>
        <w:t>研</w:t>
      </w:r>
      <w:proofErr w:type="gramEnd"/>
      <w:r w:rsidRPr="00366748">
        <w:rPr>
          <w:rFonts w:ascii="仿宋_GB2312" w:eastAsia="仿宋_GB2312" w:hAnsi="宋体" w:cs="宋体" w:hint="eastAsia"/>
          <w:sz w:val="28"/>
          <w:szCs w:val="28"/>
        </w:rPr>
        <w:t>重要科研项目清单</w:t>
      </w:r>
    </w:p>
    <w:p w:rsidR="00366748" w:rsidRPr="00366748" w:rsidRDefault="00366748" w:rsidP="00366748">
      <w:pPr>
        <w:widowControl/>
        <w:spacing w:line="360" w:lineRule="auto"/>
        <w:ind w:firstLineChars="200" w:firstLine="560"/>
        <w:jc w:val="left"/>
        <w:rPr>
          <w:rFonts w:ascii="仿宋_GB2312" w:eastAsia="仿宋_GB2312" w:hAnsi="宋体" w:cs="宋体" w:hint="eastAsia"/>
          <w:sz w:val="28"/>
          <w:szCs w:val="28"/>
        </w:rPr>
      </w:pPr>
      <w:r w:rsidRPr="00366748">
        <w:rPr>
          <w:rFonts w:ascii="仿宋_GB2312" w:eastAsia="仿宋_GB2312" w:hAnsi="宋体" w:cs="宋体" w:hint="eastAsia"/>
          <w:sz w:val="28"/>
          <w:szCs w:val="28"/>
        </w:rPr>
        <w:t>附件5. 实验室重要奖励</w:t>
      </w:r>
      <w:r w:rsidRPr="00366748">
        <w:rPr>
          <w:rFonts w:ascii="仿宋_GB2312" w:eastAsia="仿宋_GB2312" w:hAnsi="宋体" w:cs="Times New Roman" w:hint="eastAsia"/>
          <w:sz w:val="28"/>
          <w:szCs w:val="28"/>
        </w:rPr>
        <w:t>、</w:t>
      </w:r>
      <w:r w:rsidRPr="00366748">
        <w:rPr>
          <w:rFonts w:ascii="仿宋_GB2312" w:eastAsia="仿宋_GB2312" w:hAnsi="宋体" w:cs="宋体" w:hint="eastAsia"/>
          <w:sz w:val="28"/>
          <w:szCs w:val="28"/>
        </w:rPr>
        <w:t>专著、论文、专利等清单</w:t>
      </w:r>
    </w:p>
    <w:p w:rsidR="00366748" w:rsidRPr="00366748" w:rsidRDefault="00366748" w:rsidP="00366748">
      <w:pPr>
        <w:widowControl/>
        <w:spacing w:line="360" w:lineRule="auto"/>
        <w:ind w:firstLineChars="200" w:firstLine="560"/>
        <w:jc w:val="left"/>
        <w:rPr>
          <w:rFonts w:ascii="仿宋_GB2312" w:eastAsia="仿宋_GB2312" w:hAnsi="宋体" w:cs="宋体" w:hint="eastAsia"/>
          <w:sz w:val="28"/>
          <w:szCs w:val="28"/>
        </w:rPr>
      </w:pPr>
      <w:r w:rsidRPr="00366748">
        <w:rPr>
          <w:rFonts w:ascii="仿宋_GB2312" w:eastAsia="仿宋_GB2312" w:hAnsi="宋体" w:cs="宋体" w:hint="eastAsia"/>
          <w:sz w:val="28"/>
          <w:szCs w:val="28"/>
        </w:rPr>
        <w:t xml:space="preserve">附件6. </w:t>
      </w:r>
      <w:r w:rsidRPr="00366748">
        <w:rPr>
          <w:rFonts w:ascii="仿宋_GB2312" w:eastAsia="仿宋_GB2312" w:hAnsi="宋体" w:cs="Times New Roman" w:hint="eastAsia"/>
          <w:sz w:val="28"/>
          <w:szCs w:val="28"/>
        </w:rPr>
        <w:t>成果、</w:t>
      </w:r>
      <w:r w:rsidRPr="00366748">
        <w:rPr>
          <w:rFonts w:ascii="仿宋_GB2312" w:eastAsia="仿宋_GB2312" w:hAnsi="宋体" w:cs="宋体" w:hint="eastAsia"/>
          <w:sz w:val="28"/>
          <w:szCs w:val="28"/>
        </w:rPr>
        <w:t>专著、论文、专利</w:t>
      </w:r>
      <w:r w:rsidRPr="00366748">
        <w:rPr>
          <w:rFonts w:ascii="仿宋_GB2312" w:eastAsia="仿宋_GB2312" w:hAnsi="宋体" w:cs="Times New Roman" w:hint="eastAsia"/>
          <w:sz w:val="28"/>
          <w:szCs w:val="28"/>
        </w:rPr>
        <w:t>等证明材料</w:t>
      </w:r>
    </w:p>
    <w:p w:rsidR="00366748" w:rsidRPr="00366748" w:rsidRDefault="00366748" w:rsidP="00366748">
      <w:pPr>
        <w:widowControl/>
        <w:spacing w:line="360" w:lineRule="auto"/>
        <w:ind w:firstLineChars="200" w:firstLine="560"/>
        <w:jc w:val="left"/>
        <w:rPr>
          <w:rFonts w:ascii="仿宋_GB2312" w:eastAsia="仿宋_GB2312" w:hAnsi="宋体" w:cs="Times New Roman" w:hint="eastAsia"/>
          <w:sz w:val="28"/>
          <w:szCs w:val="28"/>
        </w:rPr>
      </w:pPr>
      <w:r w:rsidRPr="00366748">
        <w:rPr>
          <w:rFonts w:ascii="仿宋_GB2312" w:eastAsia="仿宋_GB2312" w:hAnsi="宋体" w:cs="宋体" w:hint="eastAsia"/>
          <w:sz w:val="28"/>
          <w:szCs w:val="28"/>
        </w:rPr>
        <w:t xml:space="preserve">附件7. </w:t>
      </w:r>
      <w:r w:rsidRPr="00366748">
        <w:rPr>
          <w:rFonts w:ascii="仿宋_GB2312" w:eastAsia="仿宋_GB2312" w:hAnsi="宋体" w:cs="Times New Roman" w:hint="eastAsia"/>
          <w:sz w:val="28"/>
          <w:szCs w:val="28"/>
        </w:rPr>
        <w:t>其他材料</w:t>
      </w:r>
    </w:p>
    <w:p w:rsidR="00366748" w:rsidRPr="00366748" w:rsidRDefault="00366748" w:rsidP="00366748">
      <w:pPr>
        <w:widowControl/>
        <w:spacing w:line="360" w:lineRule="auto"/>
        <w:ind w:firstLineChars="200" w:firstLine="560"/>
        <w:jc w:val="left"/>
        <w:rPr>
          <w:rFonts w:ascii="楷体_GB2312" w:eastAsia="楷体_GB2312" w:hAnsi="宋体" w:cs="Times New Roman" w:hint="eastAsia"/>
          <w:sz w:val="28"/>
          <w:szCs w:val="28"/>
        </w:rPr>
      </w:pPr>
    </w:p>
    <w:p w:rsidR="00366748" w:rsidRPr="00366748" w:rsidRDefault="00366748" w:rsidP="00366748">
      <w:pPr>
        <w:widowControl/>
        <w:spacing w:line="360" w:lineRule="auto"/>
        <w:ind w:firstLineChars="200" w:firstLine="560"/>
        <w:jc w:val="left"/>
        <w:rPr>
          <w:rFonts w:ascii="宋体" w:eastAsia="宋体" w:hAnsi="宋体" w:cs="Times New Roman" w:hint="eastAsia"/>
          <w:sz w:val="28"/>
          <w:szCs w:val="28"/>
        </w:rPr>
      </w:pPr>
      <w:r w:rsidRPr="00366748">
        <w:rPr>
          <w:rFonts w:ascii="楷体_GB2312" w:eastAsia="楷体_GB2312" w:hAnsi="宋体" w:cs="Times New Roman" w:hint="eastAsia"/>
          <w:sz w:val="28"/>
          <w:szCs w:val="28"/>
        </w:rPr>
        <w:t>备注：请提供近三年来能够代表实验室研究水平和能力的重要资料的复印件，不必提供与实验室研究工作无关的材料。</w:t>
      </w:r>
    </w:p>
    <w:p w:rsidR="00DA1DA6" w:rsidRPr="00366748" w:rsidRDefault="00DA1DA6"/>
    <w:sectPr w:rsidR="00DA1DA6" w:rsidRPr="00366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07E" w:rsidRDefault="00F9607E" w:rsidP="00366748">
      <w:r>
        <w:separator/>
      </w:r>
    </w:p>
  </w:endnote>
  <w:endnote w:type="continuationSeparator" w:id="0">
    <w:p w:rsidR="00F9607E" w:rsidRDefault="00F9607E" w:rsidP="0036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48" w:rsidRDefault="003667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48" w:rsidRPr="00F92C6E" w:rsidRDefault="00366748">
    <w:pPr>
      <w:pStyle w:val="a4"/>
      <w:jc w:val="center"/>
      <w:rPr>
        <w:sz w:val="24"/>
        <w:szCs w:val="24"/>
      </w:rPr>
    </w:pPr>
    <w:r w:rsidRPr="00F92C6E">
      <w:rPr>
        <w:sz w:val="24"/>
        <w:szCs w:val="24"/>
      </w:rPr>
      <w:fldChar w:fldCharType="begin"/>
    </w:r>
    <w:r w:rsidRPr="00F92C6E">
      <w:rPr>
        <w:sz w:val="24"/>
        <w:szCs w:val="24"/>
      </w:rPr>
      <w:instrText xml:space="preserve"> PAGE   \* MERGEFORMAT </w:instrText>
    </w:r>
    <w:r w:rsidRPr="00F92C6E">
      <w:rPr>
        <w:sz w:val="24"/>
        <w:szCs w:val="24"/>
      </w:rPr>
      <w:fldChar w:fldCharType="separate"/>
    </w:r>
    <w:r w:rsidRPr="00366748">
      <w:rPr>
        <w:noProof/>
        <w:sz w:val="24"/>
        <w:szCs w:val="24"/>
        <w:lang w:val="zh-CN"/>
      </w:rPr>
      <w:t>2</w:t>
    </w:r>
    <w:r w:rsidRPr="00F92C6E">
      <w:rPr>
        <w:sz w:val="24"/>
        <w:szCs w:val="24"/>
      </w:rPr>
      <w:fldChar w:fldCharType="end"/>
    </w:r>
  </w:p>
  <w:p w:rsidR="00366748" w:rsidRDefault="003667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07E" w:rsidRDefault="00F9607E" w:rsidP="00366748">
      <w:r>
        <w:separator/>
      </w:r>
    </w:p>
  </w:footnote>
  <w:footnote w:type="continuationSeparator" w:id="0">
    <w:p w:rsidR="00F9607E" w:rsidRDefault="00F9607E" w:rsidP="00366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25"/>
    <w:rsid w:val="001D7F25"/>
    <w:rsid w:val="00366748"/>
    <w:rsid w:val="00DA1DA6"/>
    <w:rsid w:val="00F9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748"/>
    <w:rPr>
      <w:sz w:val="18"/>
      <w:szCs w:val="18"/>
    </w:rPr>
  </w:style>
  <w:style w:type="paragraph" w:styleId="a4">
    <w:name w:val="footer"/>
    <w:basedOn w:val="a"/>
    <w:link w:val="Char0"/>
    <w:uiPriority w:val="99"/>
    <w:unhideWhenUsed/>
    <w:rsid w:val="00366748"/>
    <w:pPr>
      <w:tabs>
        <w:tab w:val="center" w:pos="4153"/>
        <w:tab w:val="right" w:pos="8306"/>
      </w:tabs>
      <w:snapToGrid w:val="0"/>
      <w:jc w:val="left"/>
    </w:pPr>
    <w:rPr>
      <w:sz w:val="18"/>
      <w:szCs w:val="18"/>
    </w:rPr>
  </w:style>
  <w:style w:type="character" w:customStyle="1" w:styleId="Char0">
    <w:name w:val="页脚 Char"/>
    <w:basedOn w:val="a0"/>
    <w:link w:val="a4"/>
    <w:uiPriority w:val="99"/>
    <w:rsid w:val="003667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748"/>
    <w:rPr>
      <w:sz w:val="18"/>
      <w:szCs w:val="18"/>
    </w:rPr>
  </w:style>
  <w:style w:type="paragraph" w:styleId="a4">
    <w:name w:val="footer"/>
    <w:basedOn w:val="a"/>
    <w:link w:val="Char0"/>
    <w:uiPriority w:val="99"/>
    <w:unhideWhenUsed/>
    <w:rsid w:val="00366748"/>
    <w:pPr>
      <w:tabs>
        <w:tab w:val="center" w:pos="4153"/>
        <w:tab w:val="right" w:pos="8306"/>
      </w:tabs>
      <w:snapToGrid w:val="0"/>
      <w:jc w:val="left"/>
    </w:pPr>
    <w:rPr>
      <w:sz w:val="18"/>
      <w:szCs w:val="18"/>
    </w:rPr>
  </w:style>
  <w:style w:type="character" w:customStyle="1" w:styleId="Char0">
    <w:name w:val="页脚 Char"/>
    <w:basedOn w:val="a0"/>
    <w:link w:val="a4"/>
    <w:uiPriority w:val="99"/>
    <w:rsid w:val="003667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2021-10-26T09:10:00Z</dcterms:created>
  <dcterms:modified xsi:type="dcterms:W3CDTF">2021-10-26T09:10:00Z</dcterms:modified>
</cp:coreProperties>
</file>